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C0DC64" w14:textId="7569D270" w:rsidR="00F86A73" w:rsidRPr="001A659D" w:rsidRDefault="004041EA" w:rsidP="00C445AD">
      <w:pPr>
        <w:pStyle w:val="FP"/>
        <w:tabs>
          <w:tab w:val="left" w:pos="567"/>
        </w:tabs>
        <w:rPr>
          <w:rFonts w:ascii="Arial" w:hAnsi="Arial" w:cs="Arial"/>
          <w:b/>
          <w:sz w:val="24"/>
          <w:szCs w:val="24"/>
          <w:lang w:eastAsia="ja-JP"/>
        </w:rPr>
      </w:pPr>
      <w:r w:rsidRPr="004041EA">
        <w:rPr>
          <w:rFonts w:ascii="Arial" w:hAnsi="Arial" w:cs="Arial"/>
          <w:b/>
          <w:sz w:val="24"/>
          <w:szCs w:val="24"/>
        </w:rPr>
        <w:t>3GPP TSG-RAN WG5 Meeting #103</w:t>
      </w:r>
      <w:r w:rsidR="00D45B2F" w:rsidRPr="001A659D">
        <w:rPr>
          <w:rFonts w:ascii="Arial" w:hAnsi="Arial" w:cs="Arial"/>
          <w:b/>
          <w:sz w:val="24"/>
          <w:szCs w:val="24"/>
        </w:rPr>
        <w:tab/>
      </w:r>
      <w:r w:rsidR="00665963">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 xml:space="preserve">        </w:t>
      </w:r>
      <w:r w:rsidR="00D45B2F" w:rsidRPr="001A659D">
        <w:rPr>
          <w:rFonts w:ascii="Arial" w:hAnsi="Arial" w:cs="Arial"/>
          <w:b/>
          <w:sz w:val="24"/>
          <w:szCs w:val="24"/>
        </w:rPr>
        <w:tab/>
      </w:r>
      <w:r w:rsidR="00F42416" w:rsidRPr="005909B9">
        <w:rPr>
          <w:rFonts w:ascii="Arial" w:hAnsi="Arial" w:cs="Arial"/>
          <w:b/>
          <w:i/>
          <w:sz w:val="28"/>
          <w:szCs w:val="28"/>
        </w:rPr>
        <w:t>R5-242843</w:t>
      </w:r>
    </w:p>
    <w:p w14:paraId="74D3B354" w14:textId="2082E361" w:rsidR="00F86A73" w:rsidRDefault="00011F33" w:rsidP="004B566C">
      <w:pPr>
        <w:tabs>
          <w:tab w:val="left" w:pos="567"/>
        </w:tabs>
        <w:rPr>
          <w:rFonts w:ascii="Arial" w:hAnsi="Arial" w:cs="Arial"/>
          <w:b/>
          <w:sz w:val="24"/>
        </w:rPr>
      </w:pPr>
      <w:r w:rsidRPr="00011F33">
        <w:rPr>
          <w:rFonts w:ascii="Arial" w:hAnsi="Arial" w:cs="Arial"/>
          <w:b/>
          <w:sz w:val="24"/>
        </w:rPr>
        <w:t>Fukuoka</w:t>
      </w:r>
      <w:r w:rsidR="00430959" w:rsidRPr="00430959">
        <w:rPr>
          <w:rFonts w:ascii="Arial" w:hAnsi="Arial" w:cs="Arial"/>
          <w:b/>
          <w:sz w:val="24"/>
        </w:rPr>
        <w:t>, Japan, 20 – 24 May</w:t>
      </w:r>
      <w:r w:rsidR="005909B9">
        <w:rPr>
          <w:rFonts w:ascii="Arial" w:hAnsi="Arial" w:cs="Arial"/>
          <w:b/>
          <w:sz w:val="24"/>
        </w:rPr>
        <w:t>,</w:t>
      </w:r>
      <w:r w:rsidR="00430959" w:rsidRPr="00430959">
        <w:rPr>
          <w:rFonts w:ascii="Arial" w:hAnsi="Arial" w:cs="Arial"/>
          <w:b/>
          <w:sz w:val="24"/>
        </w:rPr>
        <w:t xml:space="preserve"> 2024</w:t>
      </w:r>
    </w:p>
    <w:p w14:paraId="73CD746B" w14:textId="7D8ED1FC" w:rsidR="005909B9" w:rsidRPr="001A659D" w:rsidRDefault="00FC555E" w:rsidP="005909B9">
      <w:pPr>
        <w:pStyle w:val="FP"/>
        <w:tabs>
          <w:tab w:val="left" w:pos="567"/>
        </w:tabs>
        <w:rPr>
          <w:rFonts w:ascii="Arial" w:hAnsi="Arial" w:cs="Arial"/>
          <w:b/>
          <w:sz w:val="24"/>
          <w:szCs w:val="24"/>
        </w:rPr>
      </w:pPr>
      <w:r>
        <w:rPr>
          <w:rFonts w:ascii="Arial" w:hAnsi="Arial" w:cs="Arial"/>
          <w:b/>
          <w:sz w:val="24"/>
          <w:szCs w:val="24"/>
        </w:rPr>
        <w:t xml:space="preserve">3GPP TSG RAN </w:t>
      </w:r>
      <w:r w:rsidRPr="00087E10">
        <w:rPr>
          <w:rFonts w:ascii="Arial" w:hAnsi="Arial" w:cs="Arial"/>
          <w:b/>
          <w:sz w:val="24"/>
          <w:szCs w:val="24"/>
        </w:rPr>
        <w:t>M</w:t>
      </w:r>
      <w:r w:rsidR="005909B9" w:rsidRPr="001A659D">
        <w:rPr>
          <w:rFonts w:ascii="Arial" w:hAnsi="Arial" w:cs="Arial"/>
          <w:b/>
          <w:sz w:val="24"/>
          <w:szCs w:val="24"/>
        </w:rPr>
        <w:t>eeting #</w:t>
      </w:r>
      <w:r w:rsidR="005909B9">
        <w:rPr>
          <w:rFonts w:ascii="Arial" w:hAnsi="Arial" w:cs="Arial"/>
          <w:b/>
          <w:sz w:val="24"/>
          <w:szCs w:val="24"/>
        </w:rPr>
        <w:t>104</w:t>
      </w:r>
      <w:r w:rsidR="005909B9" w:rsidRPr="001A659D">
        <w:rPr>
          <w:rFonts w:ascii="Arial" w:hAnsi="Arial" w:cs="Arial"/>
          <w:b/>
          <w:sz w:val="24"/>
          <w:szCs w:val="24"/>
        </w:rPr>
        <w:tab/>
      </w:r>
      <w:r w:rsidR="005909B9">
        <w:rPr>
          <w:rFonts w:ascii="Arial" w:hAnsi="Arial" w:cs="Arial"/>
          <w:b/>
          <w:sz w:val="24"/>
          <w:szCs w:val="24"/>
        </w:rPr>
        <w:tab/>
      </w:r>
      <w:r w:rsidR="005909B9" w:rsidRPr="001A659D">
        <w:rPr>
          <w:rFonts w:ascii="Arial" w:hAnsi="Arial" w:cs="Arial"/>
          <w:b/>
          <w:sz w:val="24"/>
          <w:szCs w:val="24"/>
        </w:rPr>
        <w:tab/>
      </w:r>
      <w:r w:rsidR="005909B9" w:rsidRPr="001A659D">
        <w:rPr>
          <w:rFonts w:ascii="Arial" w:hAnsi="Arial" w:cs="Arial"/>
          <w:b/>
          <w:sz w:val="24"/>
          <w:szCs w:val="24"/>
        </w:rPr>
        <w:tab/>
      </w:r>
      <w:r w:rsidR="005909B9" w:rsidRPr="001A659D">
        <w:rPr>
          <w:rFonts w:ascii="Arial" w:hAnsi="Arial" w:cs="Arial"/>
          <w:b/>
          <w:sz w:val="24"/>
          <w:szCs w:val="24"/>
        </w:rPr>
        <w:tab/>
      </w:r>
      <w:r w:rsidR="005909B9" w:rsidRPr="001A659D">
        <w:rPr>
          <w:rFonts w:ascii="Arial" w:hAnsi="Arial" w:cs="Arial"/>
          <w:b/>
          <w:sz w:val="24"/>
          <w:szCs w:val="24"/>
        </w:rPr>
        <w:tab/>
      </w:r>
      <w:r w:rsidR="005909B9" w:rsidRPr="001A659D">
        <w:rPr>
          <w:rFonts w:ascii="Arial" w:hAnsi="Arial" w:cs="Arial"/>
          <w:b/>
          <w:sz w:val="24"/>
          <w:szCs w:val="24"/>
        </w:rPr>
        <w:tab/>
      </w:r>
      <w:r w:rsidR="005909B9" w:rsidRPr="001A659D">
        <w:rPr>
          <w:rFonts w:ascii="Arial" w:hAnsi="Arial" w:cs="Arial"/>
          <w:b/>
          <w:sz w:val="24"/>
          <w:szCs w:val="24"/>
        </w:rPr>
        <w:tab/>
      </w:r>
      <w:r w:rsidR="005909B9" w:rsidRPr="001A659D">
        <w:rPr>
          <w:rFonts w:ascii="Arial" w:hAnsi="Arial" w:cs="Arial"/>
          <w:b/>
          <w:sz w:val="24"/>
          <w:szCs w:val="24"/>
        </w:rPr>
        <w:tab/>
      </w:r>
      <w:r w:rsidR="005909B9" w:rsidRPr="001A659D">
        <w:rPr>
          <w:rFonts w:ascii="Arial" w:hAnsi="Arial" w:cs="Arial"/>
          <w:b/>
          <w:sz w:val="24"/>
          <w:szCs w:val="24"/>
        </w:rPr>
        <w:tab/>
        <w:t>RP-</w:t>
      </w:r>
      <w:r w:rsidR="005909B9">
        <w:rPr>
          <w:rFonts w:ascii="Arial" w:hAnsi="Arial" w:cs="Arial"/>
          <w:b/>
          <w:sz w:val="24"/>
          <w:szCs w:val="24"/>
        </w:rPr>
        <w:t>24</w:t>
      </w:r>
      <w:r w:rsidR="005909B9" w:rsidRPr="001A659D">
        <w:rPr>
          <w:rFonts w:ascii="Arial" w:hAnsi="Arial" w:cs="Arial"/>
          <w:b/>
          <w:sz w:val="24"/>
          <w:szCs w:val="24"/>
        </w:rPr>
        <w:t>xxxx</w:t>
      </w:r>
    </w:p>
    <w:p w14:paraId="2BF8177F" w14:textId="5EAFC93A" w:rsidR="005909B9" w:rsidRPr="004B566C" w:rsidRDefault="005909B9" w:rsidP="005909B9">
      <w:pPr>
        <w:tabs>
          <w:tab w:val="left" w:pos="567"/>
        </w:tabs>
        <w:rPr>
          <w:rFonts w:ascii="Arial" w:hAnsi="Arial" w:cs="Arial"/>
          <w:b/>
          <w:sz w:val="24"/>
        </w:rPr>
      </w:pPr>
      <w:r w:rsidRPr="005909B9">
        <w:rPr>
          <w:rFonts w:ascii="Arial" w:hAnsi="Arial" w:cs="Arial"/>
          <w:b/>
          <w:sz w:val="24"/>
        </w:rPr>
        <w:t>Shanghai</w:t>
      </w:r>
      <w:r>
        <w:rPr>
          <w:rFonts w:ascii="Arial" w:hAnsi="Arial" w:cs="Arial"/>
          <w:b/>
          <w:sz w:val="24"/>
        </w:rPr>
        <w:t>,</w:t>
      </w:r>
      <w:r w:rsidRPr="00665963">
        <w:rPr>
          <w:rFonts w:ascii="Arial" w:hAnsi="Arial" w:cs="Arial"/>
          <w:b/>
          <w:sz w:val="24"/>
        </w:rPr>
        <w:t xml:space="preserve"> </w:t>
      </w:r>
      <w:r w:rsidRPr="005909B9">
        <w:rPr>
          <w:rFonts w:ascii="Arial" w:hAnsi="Arial" w:cs="Arial" w:hint="eastAsia"/>
          <w:b/>
          <w:sz w:val="24"/>
        </w:rPr>
        <w:t>China</w:t>
      </w:r>
      <w:r>
        <w:rPr>
          <w:rFonts w:ascii="Arial" w:hAnsi="Arial" w:cs="Arial"/>
          <w:b/>
          <w:sz w:val="24"/>
        </w:rPr>
        <w:t>,</w:t>
      </w:r>
      <w:r w:rsidRPr="00665963">
        <w:rPr>
          <w:rFonts w:ascii="Arial" w:hAnsi="Arial" w:cs="Arial"/>
          <w:b/>
          <w:sz w:val="24"/>
        </w:rPr>
        <w:t xml:space="preserve"> </w:t>
      </w:r>
      <w:r>
        <w:rPr>
          <w:rFonts w:ascii="Arial" w:hAnsi="Arial" w:cs="Arial"/>
          <w:b/>
          <w:sz w:val="24"/>
        </w:rPr>
        <w:t>17</w:t>
      </w:r>
      <w:r w:rsidR="002843F7" w:rsidRPr="00430959">
        <w:rPr>
          <w:rFonts w:ascii="Arial" w:hAnsi="Arial" w:cs="Arial"/>
          <w:b/>
          <w:sz w:val="24"/>
        </w:rPr>
        <w:t xml:space="preserve"> –</w:t>
      </w:r>
      <w:r w:rsidR="002843F7">
        <w:rPr>
          <w:rFonts w:ascii="Arial" w:hAnsi="Arial" w:cs="Arial"/>
          <w:b/>
          <w:sz w:val="24"/>
        </w:rPr>
        <w:t xml:space="preserve"> </w:t>
      </w:r>
      <w:r>
        <w:rPr>
          <w:rFonts w:ascii="Arial" w:hAnsi="Arial" w:cs="Arial"/>
          <w:b/>
          <w:sz w:val="24"/>
        </w:rPr>
        <w:t>20 June</w:t>
      </w:r>
      <w:r w:rsidRPr="00665963">
        <w:rPr>
          <w:rFonts w:ascii="Arial" w:hAnsi="Arial" w:cs="Arial"/>
          <w:b/>
          <w:sz w:val="24"/>
        </w:rPr>
        <w:t>, 202</w:t>
      </w:r>
      <w:r>
        <w:rPr>
          <w:rFonts w:ascii="Arial" w:hAnsi="Arial" w:cs="Arial"/>
          <w:b/>
          <w:sz w:val="24"/>
        </w:rPr>
        <w:t>4</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37CE2405" w:rsidR="00D45B2F" w:rsidRPr="00CA0BE1"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508C3" w:rsidRPr="00CA0BE1">
        <w:rPr>
          <w:rFonts w:ascii="Arial" w:hAnsi="Arial" w:cs="Arial"/>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CA0BE1" w:rsidRPr="00CA0BE1" w14:paraId="5B66F53A" w14:textId="77777777" w:rsidTr="00871653">
        <w:tc>
          <w:tcPr>
            <w:tcW w:w="2436" w:type="dxa"/>
            <w:shd w:val="clear" w:color="auto" w:fill="auto"/>
          </w:tcPr>
          <w:p w14:paraId="0E6C965F" w14:textId="77777777" w:rsidR="00593315" w:rsidRPr="00CA0BE1" w:rsidRDefault="00C21339" w:rsidP="001A248F">
            <w:pPr>
              <w:tabs>
                <w:tab w:val="left" w:pos="567"/>
              </w:tabs>
              <w:spacing w:after="0"/>
              <w:rPr>
                <w:rFonts w:ascii="Arial" w:hAnsi="Arial" w:cs="Arial"/>
                <w:b/>
              </w:rPr>
            </w:pPr>
            <w:r w:rsidRPr="00CA0BE1">
              <w:rPr>
                <w:rFonts w:ascii="Arial" w:hAnsi="Arial" w:cs="Arial"/>
                <w:b/>
              </w:rPr>
              <w:t xml:space="preserve">WI / SI </w:t>
            </w:r>
            <w:r w:rsidR="00593315" w:rsidRPr="00CA0BE1">
              <w:rPr>
                <w:rFonts w:ascii="Arial" w:hAnsi="Arial" w:cs="Arial"/>
                <w:b/>
              </w:rPr>
              <w:t>Name</w:t>
            </w:r>
          </w:p>
        </w:tc>
        <w:tc>
          <w:tcPr>
            <w:tcW w:w="7650" w:type="dxa"/>
            <w:gridSpan w:val="5"/>
          </w:tcPr>
          <w:p w14:paraId="76D16D9C" w14:textId="35382301" w:rsidR="00593315" w:rsidRPr="00CA0BE1" w:rsidRDefault="00A508C3" w:rsidP="001A248F">
            <w:pPr>
              <w:tabs>
                <w:tab w:val="left" w:pos="567"/>
              </w:tabs>
              <w:spacing w:after="0"/>
              <w:rPr>
                <w:rFonts w:ascii="Arial" w:hAnsi="Arial" w:cs="Arial"/>
              </w:rPr>
            </w:pPr>
            <w:r w:rsidRPr="00CA0BE1">
              <w:rPr>
                <w:rFonts w:ascii="Arial" w:hAnsi="Arial" w:cs="Arial"/>
              </w:rPr>
              <w:t>UE Conformance – Multi-carrier enhancements for NR</w:t>
            </w:r>
          </w:p>
        </w:tc>
      </w:tr>
      <w:tr w:rsidR="00CA0BE1" w:rsidRPr="00CA0BE1" w14:paraId="3B7BA5CF" w14:textId="77777777" w:rsidTr="00871653">
        <w:tc>
          <w:tcPr>
            <w:tcW w:w="2436" w:type="dxa"/>
            <w:shd w:val="clear" w:color="auto" w:fill="auto"/>
          </w:tcPr>
          <w:p w14:paraId="17DAA025" w14:textId="77777777" w:rsidR="00871653" w:rsidRPr="00CA0BE1" w:rsidRDefault="00871653" w:rsidP="001A248F">
            <w:pPr>
              <w:tabs>
                <w:tab w:val="left" w:pos="567"/>
              </w:tabs>
              <w:spacing w:after="0"/>
              <w:rPr>
                <w:rFonts w:ascii="Arial" w:hAnsi="Arial" w:cs="Arial"/>
                <w:bCs/>
              </w:rPr>
            </w:pPr>
            <w:r w:rsidRPr="00CA0BE1">
              <w:rPr>
                <w:rFonts w:ascii="Arial" w:hAnsi="Arial" w:cs="Arial"/>
                <w:bCs/>
              </w:rPr>
              <w:t>included in this status report</w:t>
            </w:r>
          </w:p>
        </w:tc>
        <w:tc>
          <w:tcPr>
            <w:tcW w:w="1846" w:type="dxa"/>
          </w:tcPr>
          <w:p w14:paraId="393E5866" w14:textId="77777777" w:rsidR="00871653" w:rsidRPr="00CA0BE1" w:rsidRDefault="00871653" w:rsidP="001A248F">
            <w:pPr>
              <w:tabs>
                <w:tab w:val="left" w:pos="567"/>
              </w:tabs>
              <w:spacing w:after="0"/>
              <w:rPr>
                <w:rFonts w:ascii="Arial" w:hAnsi="Arial" w:cs="Arial"/>
                <w:lang w:eastAsia="ja-JP"/>
              </w:rPr>
            </w:pPr>
            <w:r w:rsidRPr="00CA0BE1">
              <w:rPr>
                <w:rFonts w:ascii="Arial" w:hAnsi="Arial" w:cs="Arial"/>
              </w:rPr>
              <w:t>Study Item:</w:t>
            </w:r>
            <w:r w:rsidRPr="00CA0BE1">
              <w:rPr>
                <w:rFonts w:ascii="Arial" w:hAnsi="Arial" w:cs="Arial" w:hint="eastAsia"/>
                <w:lang w:eastAsia="ja-JP"/>
              </w:rPr>
              <w:t xml:space="preserve"> </w:t>
            </w:r>
          </w:p>
          <w:p w14:paraId="27D21A4C" w14:textId="4BA4D05A" w:rsidR="00871653" w:rsidRPr="00CA0BE1" w:rsidRDefault="00871653" w:rsidP="001A248F">
            <w:pPr>
              <w:tabs>
                <w:tab w:val="left" w:pos="567"/>
              </w:tabs>
              <w:spacing w:after="0"/>
              <w:rPr>
                <w:rFonts w:ascii="Arial" w:hAnsi="Arial" w:cs="Arial"/>
              </w:rPr>
            </w:pPr>
            <w:r w:rsidRPr="00CA0BE1">
              <w:rPr>
                <w:rFonts w:ascii="Arial" w:hAnsi="Arial" w:cs="Arial"/>
                <w:lang w:eastAsia="ja-JP"/>
              </w:rPr>
              <w:t>No</w:t>
            </w:r>
          </w:p>
        </w:tc>
        <w:tc>
          <w:tcPr>
            <w:tcW w:w="1842" w:type="dxa"/>
          </w:tcPr>
          <w:p w14:paraId="424795E6" w14:textId="77777777" w:rsidR="00871653" w:rsidRPr="00CA0BE1" w:rsidRDefault="00871653" w:rsidP="001A248F">
            <w:pPr>
              <w:tabs>
                <w:tab w:val="left" w:pos="567"/>
              </w:tabs>
              <w:spacing w:after="0"/>
              <w:rPr>
                <w:rFonts w:ascii="Arial" w:hAnsi="Arial" w:cs="Arial"/>
                <w:lang w:eastAsia="ja-JP"/>
              </w:rPr>
            </w:pPr>
            <w:r w:rsidRPr="00CA0BE1">
              <w:rPr>
                <w:rFonts w:ascii="Arial" w:hAnsi="Arial" w:cs="Arial"/>
              </w:rPr>
              <w:t>Core part:</w:t>
            </w:r>
            <w:r w:rsidRPr="00CA0BE1">
              <w:rPr>
                <w:rFonts w:ascii="Arial" w:hAnsi="Arial" w:cs="Arial"/>
                <w:lang w:eastAsia="ja-JP"/>
              </w:rPr>
              <w:t xml:space="preserve"> </w:t>
            </w:r>
          </w:p>
          <w:p w14:paraId="4F4E6C8C" w14:textId="762249A0" w:rsidR="00871653" w:rsidRPr="00CA0BE1" w:rsidRDefault="00871653" w:rsidP="001A248F">
            <w:pPr>
              <w:tabs>
                <w:tab w:val="left" w:pos="567"/>
              </w:tabs>
              <w:spacing w:after="0"/>
              <w:rPr>
                <w:rFonts w:ascii="Arial" w:hAnsi="Arial" w:cs="Arial"/>
                <w:lang w:eastAsia="ja-JP"/>
              </w:rPr>
            </w:pPr>
            <w:r w:rsidRPr="00CA0BE1">
              <w:rPr>
                <w:rFonts w:ascii="Arial" w:hAnsi="Arial" w:cs="Arial"/>
                <w:lang w:eastAsia="ja-JP"/>
              </w:rPr>
              <w:t>No</w:t>
            </w:r>
          </w:p>
        </w:tc>
        <w:tc>
          <w:tcPr>
            <w:tcW w:w="2309" w:type="dxa"/>
            <w:gridSpan w:val="2"/>
          </w:tcPr>
          <w:p w14:paraId="0EA72874" w14:textId="77777777" w:rsidR="00871653" w:rsidRPr="00CA0BE1" w:rsidRDefault="00871653" w:rsidP="001A248F">
            <w:pPr>
              <w:tabs>
                <w:tab w:val="left" w:pos="567"/>
              </w:tabs>
              <w:spacing w:after="0"/>
              <w:rPr>
                <w:rFonts w:ascii="Arial" w:hAnsi="Arial" w:cs="Arial"/>
              </w:rPr>
            </w:pPr>
            <w:r w:rsidRPr="00CA0BE1">
              <w:rPr>
                <w:rFonts w:ascii="Arial" w:hAnsi="Arial" w:cs="Arial"/>
              </w:rPr>
              <w:t>Performance part:</w:t>
            </w:r>
          </w:p>
          <w:p w14:paraId="3DC7ABB4" w14:textId="0B2340FC" w:rsidR="00871653" w:rsidRPr="00CA0BE1" w:rsidRDefault="00871653" w:rsidP="0036248C">
            <w:pPr>
              <w:tabs>
                <w:tab w:val="left" w:pos="567"/>
              </w:tabs>
              <w:spacing w:after="0"/>
              <w:rPr>
                <w:rFonts w:ascii="Arial" w:hAnsi="Arial" w:cs="Arial"/>
                <w:lang w:eastAsia="ja-JP"/>
              </w:rPr>
            </w:pPr>
            <w:r w:rsidRPr="00CA0BE1">
              <w:rPr>
                <w:rFonts w:ascii="Arial" w:hAnsi="Arial" w:cs="Arial"/>
                <w:lang w:eastAsia="ja-JP"/>
              </w:rPr>
              <w:t>No</w:t>
            </w:r>
          </w:p>
        </w:tc>
        <w:tc>
          <w:tcPr>
            <w:tcW w:w="1653" w:type="dxa"/>
          </w:tcPr>
          <w:p w14:paraId="3012EFC2" w14:textId="77777777" w:rsidR="00871653" w:rsidRPr="00CA0BE1" w:rsidRDefault="00871653" w:rsidP="001A248F">
            <w:pPr>
              <w:tabs>
                <w:tab w:val="left" w:pos="567"/>
              </w:tabs>
              <w:spacing w:after="0"/>
              <w:rPr>
                <w:rFonts w:ascii="Arial" w:hAnsi="Arial" w:cs="Arial"/>
              </w:rPr>
            </w:pPr>
            <w:r w:rsidRPr="00CA0BE1">
              <w:rPr>
                <w:rFonts w:ascii="Arial" w:hAnsi="Arial" w:cs="Arial"/>
              </w:rPr>
              <w:t>Testing part:</w:t>
            </w:r>
          </w:p>
          <w:p w14:paraId="6184B75F" w14:textId="1FB4C0C5" w:rsidR="00E94196" w:rsidRPr="00CA0BE1" w:rsidRDefault="00871653" w:rsidP="0036248C">
            <w:pPr>
              <w:tabs>
                <w:tab w:val="left" w:pos="567"/>
              </w:tabs>
              <w:spacing w:after="0"/>
              <w:rPr>
                <w:rFonts w:ascii="Arial" w:eastAsia="Yu Mincho" w:hAnsi="Arial" w:cs="Arial"/>
                <w:lang w:eastAsia="ja-JP"/>
              </w:rPr>
            </w:pPr>
            <w:r w:rsidRPr="00CA0BE1">
              <w:rPr>
                <w:rFonts w:ascii="Arial" w:hAnsi="Arial" w:cs="Arial"/>
                <w:lang w:eastAsia="ja-JP"/>
              </w:rPr>
              <w:t>Y</w:t>
            </w:r>
            <w:r w:rsidR="00E94196" w:rsidRPr="00CA0BE1">
              <w:rPr>
                <w:rFonts w:ascii="Arial" w:hAnsi="Arial" w:cs="Arial"/>
                <w:lang w:eastAsia="ja-JP"/>
              </w:rPr>
              <w:t>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5C530F2" w:rsidR="0036248C" w:rsidRPr="008836AC" w:rsidRDefault="00CC20A6" w:rsidP="008836AC">
            <w:pPr>
              <w:tabs>
                <w:tab w:val="left" w:pos="567"/>
              </w:tabs>
              <w:spacing w:after="0"/>
              <w:rPr>
                <w:rFonts w:ascii="Arial" w:hAnsi="Arial" w:cs="Arial"/>
              </w:rPr>
            </w:pPr>
            <w:proofErr w:type="spellStart"/>
            <w:r w:rsidRPr="00CC20A6">
              <w:rPr>
                <w:rFonts w:ascii="Arial" w:hAnsi="Arial" w:cs="Arial"/>
              </w:rPr>
              <w:t>NR_MC_enh-UEConTest</w:t>
            </w:r>
            <w:proofErr w:type="spellEnd"/>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7FBB7E68" w:rsidR="0036248C" w:rsidRPr="008836AC" w:rsidRDefault="00CF1CC1" w:rsidP="008836AC">
            <w:pPr>
              <w:tabs>
                <w:tab w:val="left" w:pos="567"/>
              </w:tabs>
              <w:spacing w:after="0"/>
              <w:rPr>
                <w:rFonts w:ascii="Arial" w:hAnsi="Arial" w:cs="Arial"/>
                <w:lang w:eastAsia="ja-JP"/>
              </w:rPr>
            </w:pPr>
            <w:r w:rsidRPr="00CF1CC1">
              <w:rPr>
                <w:rFonts w:ascii="Arial" w:hAnsi="Arial" w:cs="Arial"/>
                <w:lang w:eastAsia="ja-JP"/>
              </w:rPr>
              <w:t>1030070</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026324CB" w:rsidR="00B6300F" w:rsidRPr="008836AC" w:rsidRDefault="009466CE" w:rsidP="008836AC">
            <w:pPr>
              <w:tabs>
                <w:tab w:val="left" w:pos="567"/>
              </w:tabs>
              <w:spacing w:after="0"/>
              <w:rPr>
                <w:rFonts w:ascii="Arial" w:hAnsi="Arial" w:cs="Arial"/>
                <w:lang w:eastAsia="ja-JP"/>
              </w:rPr>
            </w:pPr>
            <w:r w:rsidRPr="009466CE">
              <w:rPr>
                <w:rFonts w:ascii="Arial" w:hAnsi="Arial" w:cs="Arial"/>
                <w:lang w:eastAsia="ja-JP"/>
              </w:rPr>
              <w:t>RP-240346</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2E56FC1C" w14:textId="08A8C9E7" w:rsidR="00871653" w:rsidRPr="004A6E6D" w:rsidRDefault="00871653" w:rsidP="008836AC">
            <w:pPr>
              <w:tabs>
                <w:tab w:val="left" w:pos="567"/>
              </w:tabs>
              <w:spacing w:after="0"/>
              <w:rPr>
                <w:rFonts w:ascii="Arial" w:eastAsia="Yu Mincho" w:hAnsi="Arial" w:cs="Arial"/>
                <w:lang w:eastAsia="ja-JP"/>
              </w:rPr>
            </w:pPr>
            <w:r>
              <w:rPr>
                <w:rFonts w:ascii="Arial" w:hAnsi="Arial" w:cs="Arial"/>
                <w:lang w:eastAsia="ja-JP"/>
              </w:rPr>
              <w:t xml:space="preserve">Study Item: </w:t>
            </w:r>
            <w:r w:rsidR="004A6E6D">
              <w:rPr>
                <w:rFonts w:ascii="Arial" w:hAnsi="Arial" w:cs="Arial"/>
                <w:lang w:eastAsia="ja-JP"/>
              </w:rPr>
              <w:t>N/A</w:t>
            </w:r>
          </w:p>
        </w:tc>
        <w:tc>
          <w:tcPr>
            <w:tcW w:w="1842" w:type="dxa"/>
          </w:tcPr>
          <w:p w14:paraId="5A128F3E" w14:textId="256B7E61" w:rsidR="00871653" w:rsidRPr="008836AC" w:rsidRDefault="00871653" w:rsidP="004A6E6D">
            <w:pPr>
              <w:tabs>
                <w:tab w:val="left" w:pos="567"/>
              </w:tabs>
              <w:spacing w:after="0"/>
              <w:rPr>
                <w:rFonts w:ascii="Arial" w:hAnsi="Arial" w:cs="Arial"/>
                <w:lang w:eastAsia="ja-JP"/>
              </w:rPr>
            </w:pPr>
            <w:r>
              <w:rPr>
                <w:rFonts w:ascii="Arial" w:hAnsi="Arial" w:cs="Arial"/>
                <w:lang w:eastAsia="ja-JP"/>
              </w:rPr>
              <w:t xml:space="preserve">Core part: </w:t>
            </w:r>
            <w:r w:rsidR="004A6E6D">
              <w:rPr>
                <w:rFonts w:ascii="Arial" w:hAnsi="Arial" w:cs="Arial"/>
                <w:lang w:eastAsia="ja-JP"/>
              </w:rPr>
              <w:t>N/A</w:t>
            </w:r>
          </w:p>
        </w:tc>
        <w:tc>
          <w:tcPr>
            <w:tcW w:w="2268" w:type="dxa"/>
          </w:tcPr>
          <w:p w14:paraId="150E2BE5" w14:textId="79D6DF2C" w:rsidR="00871653" w:rsidRPr="008836AC" w:rsidRDefault="00871653" w:rsidP="004A6E6D">
            <w:pPr>
              <w:tabs>
                <w:tab w:val="left" w:pos="567"/>
              </w:tabs>
              <w:spacing w:after="0"/>
              <w:rPr>
                <w:rFonts w:ascii="Arial" w:hAnsi="Arial" w:cs="Arial"/>
                <w:lang w:eastAsia="ja-JP"/>
              </w:rPr>
            </w:pPr>
            <w:r>
              <w:rPr>
                <w:rFonts w:ascii="Arial" w:hAnsi="Arial" w:cs="Arial"/>
                <w:lang w:eastAsia="ja-JP"/>
              </w:rPr>
              <w:t xml:space="preserve">Performance part: </w:t>
            </w:r>
            <w:r w:rsidR="004A6E6D">
              <w:rPr>
                <w:rFonts w:ascii="Arial" w:hAnsi="Arial" w:cs="Arial"/>
                <w:lang w:eastAsia="ja-JP"/>
              </w:rPr>
              <w:t>N/A</w:t>
            </w:r>
          </w:p>
        </w:tc>
        <w:tc>
          <w:tcPr>
            <w:tcW w:w="1694" w:type="dxa"/>
            <w:gridSpan w:val="2"/>
          </w:tcPr>
          <w:p w14:paraId="2C3504FF" w14:textId="77777777" w:rsidR="00A144E7" w:rsidRDefault="00871653" w:rsidP="004A6E6D">
            <w:pPr>
              <w:tabs>
                <w:tab w:val="left" w:pos="567"/>
              </w:tabs>
              <w:spacing w:after="0"/>
              <w:rPr>
                <w:rFonts w:ascii="Arial" w:hAnsi="Arial" w:cs="Arial"/>
                <w:lang w:eastAsia="ja-JP"/>
              </w:rPr>
            </w:pPr>
            <w:r w:rsidRPr="001F486F">
              <w:rPr>
                <w:rFonts w:ascii="Arial" w:hAnsi="Arial" w:cs="Arial"/>
                <w:lang w:eastAsia="ja-JP"/>
              </w:rPr>
              <w:t xml:space="preserve">Testing part: </w:t>
            </w:r>
          </w:p>
          <w:p w14:paraId="5BB6B905" w14:textId="69CB02BD" w:rsidR="00871653" w:rsidRPr="006A7BCB" w:rsidRDefault="004A6E6D" w:rsidP="004A6E6D">
            <w:pPr>
              <w:tabs>
                <w:tab w:val="left" w:pos="567"/>
              </w:tabs>
              <w:spacing w:after="0"/>
              <w:rPr>
                <w:rFonts w:ascii="Arial" w:hAnsi="Arial" w:cs="Arial"/>
                <w:highlight w:val="yellow"/>
                <w:lang w:eastAsia="ja-JP"/>
              </w:rPr>
            </w:pPr>
            <w:r w:rsidRPr="004A6E6D">
              <w:rPr>
                <w:rFonts w:ascii="Arial" w:hAnsi="Arial" w:cs="Arial"/>
                <w:color w:val="00B050"/>
                <w:lang w:eastAsia="ja-JP"/>
              </w:rPr>
              <w:t>12</w:t>
            </w:r>
            <w:r w:rsidR="00871653" w:rsidRPr="004A6E6D">
              <w:rPr>
                <w:rFonts w:ascii="Arial" w:hAnsi="Arial" w:cs="Arial"/>
                <w:color w:val="00B050"/>
                <w:lang w:eastAsia="ja-JP"/>
              </w:rPr>
              <w:t>/</w:t>
            </w:r>
            <w:r w:rsidRPr="004A6E6D">
              <w:rPr>
                <w:rFonts w:ascii="Arial" w:hAnsi="Arial" w:cs="Arial"/>
                <w:color w:val="00B050"/>
                <w:lang w:eastAsia="ja-JP"/>
              </w:rPr>
              <w:t>2025</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30397E78" w14:textId="7A0EC578" w:rsidR="00871653" w:rsidRPr="004A6E6D" w:rsidRDefault="00871653" w:rsidP="008836AC">
            <w:pPr>
              <w:tabs>
                <w:tab w:val="left" w:pos="567"/>
              </w:tabs>
              <w:spacing w:after="0"/>
              <w:rPr>
                <w:rFonts w:ascii="Arial" w:eastAsia="Yu Mincho"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r w:rsidR="004A6E6D">
              <w:rPr>
                <w:rFonts w:ascii="Arial" w:hAnsi="Arial" w:cs="Arial"/>
                <w:lang w:eastAsia="ja-JP"/>
              </w:rPr>
              <w:t>N/A</w:t>
            </w:r>
          </w:p>
        </w:tc>
        <w:tc>
          <w:tcPr>
            <w:tcW w:w="1842" w:type="dxa"/>
          </w:tcPr>
          <w:p w14:paraId="5794DFF7" w14:textId="0543171F" w:rsidR="00871653" w:rsidRPr="004A6E6D" w:rsidRDefault="00871653" w:rsidP="008836AC">
            <w:pPr>
              <w:tabs>
                <w:tab w:val="left" w:pos="567"/>
              </w:tabs>
              <w:spacing w:after="0"/>
              <w:rPr>
                <w:rFonts w:ascii="Arial" w:eastAsia="Yu Mincho" w:hAnsi="Arial" w:cs="Arial"/>
                <w:lang w:eastAsia="ja-JP"/>
              </w:rPr>
            </w:pPr>
            <w:r>
              <w:rPr>
                <w:rFonts w:ascii="Arial" w:hAnsi="Arial" w:cs="Arial"/>
                <w:lang w:eastAsia="ja-JP"/>
              </w:rPr>
              <w:t xml:space="preserve">Core part: </w:t>
            </w:r>
            <w:r w:rsidR="004A6E6D">
              <w:rPr>
                <w:rFonts w:ascii="Arial" w:hAnsi="Arial" w:cs="Arial"/>
                <w:lang w:eastAsia="ja-JP"/>
              </w:rPr>
              <w:t>N/A</w:t>
            </w:r>
          </w:p>
        </w:tc>
        <w:tc>
          <w:tcPr>
            <w:tcW w:w="2268" w:type="dxa"/>
          </w:tcPr>
          <w:p w14:paraId="0560E286" w14:textId="62862E27" w:rsidR="00871653" w:rsidRPr="008836AC" w:rsidRDefault="00871653" w:rsidP="004A6E6D">
            <w:pPr>
              <w:tabs>
                <w:tab w:val="left" w:pos="567"/>
              </w:tabs>
              <w:spacing w:after="0"/>
              <w:rPr>
                <w:rFonts w:ascii="Arial" w:hAnsi="Arial" w:cs="Arial"/>
                <w:lang w:eastAsia="ja-JP"/>
              </w:rPr>
            </w:pPr>
            <w:r>
              <w:rPr>
                <w:rFonts w:ascii="Arial" w:hAnsi="Arial" w:cs="Arial"/>
                <w:lang w:eastAsia="ja-JP"/>
              </w:rPr>
              <w:t xml:space="preserve">Performance Part: </w:t>
            </w:r>
            <w:r w:rsidR="004A6E6D">
              <w:rPr>
                <w:rFonts w:ascii="Arial" w:hAnsi="Arial" w:cs="Arial"/>
                <w:lang w:eastAsia="ja-JP"/>
              </w:rPr>
              <w:t>N/A</w:t>
            </w:r>
          </w:p>
        </w:tc>
        <w:tc>
          <w:tcPr>
            <w:tcW w:w="1694" w:type="dxa"/>
            <w:gridSpan w:val="2"/>
          </w:tcPr>
          <w:p w14:paraId="0CF0073C" w14:textId="77777777" w:rsidR="00A144E7" w:rsidRDefault="00871653" w:rsidP="004A6E6D">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076F0191" w:rsidR="00871653" w:rsidRPr="006A7BCB" w:rsidRDefault="00381A02" w:rsidP="004A6E6D">
            <w:pPr>
              <w:tabs>
                <w:tab w:val="left" w:pos="567"/>
              </w:tabs>
              <w:spacing w:after="0"/>
              <w:rPr>
                <w:rFonts w:ascii="Arial" w:hAnsi="Arial" w:cs="Arial"/>
                <w:highlight w:val="yellow"/>
                <w:lang w:eastAsia="ja-JP"/>
              </w:rPr>
            </w:pPr>
            <w:r>
              <w:rPr>
                <w:rFonts w:ascii="Arial" w:hAnsi="Arial" w:cs="Arial"/>
                <w:color w:val="00B050"/>
                <w:lang w:eastAsia="ja-JP"/>
              </w:rPr>
              <w:t>18</w:t>
            </w:r>
            <w:r w:rsidR="00871653" w:rsidRPr="004A6E6D">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7011B4">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2088CCE9" w:rsidR="00EF4800" w:rsidRPr="008836AC" w:rsidRDefault="000C360E" w:rsidP="001A248F">
            <w:pPr>
              <w:tabs>
                <w:tab w:val="left" w:pos="567"/>
              </w:tabs>
              <w:spacing w:after="0"/>
              <w:rPr>
                <w:rFonts w:ascii="Arial" w:hAnsi="Arial" w:cs="Arial"/>
                <w:color w:val="FF0000"/>
              </w:rPr>
            </w:pPr>
            <w:r>
              <w:rPr>
                <w:rFonts w:ascii="Arial" w:hAnsi="Arial" w:cs="Arial"/>
              </w:rPr>
              <w:t>TSG RAN WG5</w:t>
            </w:r>
          </w:p>
        </w:tc>
      </w:tr>
      <w:tr w:rsidR="006C4E32" w:rsidRPr="008836AC" w14:paraId="5EF9AD31" w14:textId="77777777" w:rsidTr="007011B4">
        <w:tc>
          <w:tcPr>
            <w:tcW w:w="1415"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5" w:type="dxa"/>
          </w:tcPr>
          <w:p w14:paraId="127CF618" w14:textId="28981496" w:rsidR="006C4E32" w:rsidRPr="008836AC" w:rsidRDefault="000C360E" w:rsidP="000C360E">
            <w:pPr>
              <w:tabs>
                <w:tab w:val="left" w:pos="567"/>
              </w:tabs>
              <w:spacing w:after="0"/>
              <w:rPr>
                <w:rFonts w:ascii="Arial" w:hAnsi="Arial" w:cs="Arial"/>
                <w:lang w:eastAsia="ja-JP"/>
              </w:rPr>
            </w:pPr>
            <w:r w:rsidRPr="000C360E">
              <w:rPr>
                <w:rFonts w:ascii="Arial" w:hAnsi="Arial" w:cs="Arial"/>
                <w:lang w:eastAsia="ja-JP"/>
              </w:rPr>
              <w:t>Lu YANG</w:t>
            </w:r>
          </w:p>
        </w:tc>
      </w:tr>
      <w:tr w:rsidR="006C4E32" w:rsidRPr="008836AC" w14:paraId="36040647" w14:textId="77777777" w:rsidTr="007011B4">
        <w:tc>
          <w:tcPr>
            <w:tcW w:w="1415" w:type="dxa"/>
            <w:vMerge/>
          </w:tcPr>
          <w:p w14:paraId="2B760CAA" w14:textId="77777777" w:rsidR="006C4E32" w:rsidRPr="008836AC" w:rsidRDefault="006C4E32" w:rsidP="001A248F">
            <w:pPr>
              <w:tabs>
                <w:tab w:val="left" w:pos="567"/>
              </w:tabs>
              <w:rPr>
                <w:rFonts w:ascii="Arial" w:hAnsi="Arial" w:cs="Arial"/>
                <w:b/>
              </w:rPr>
            </w:pPr>
          </w:p>
        </w:tc>
        <w:tc>
          <w:tcPr>
            <w:tcW w:w="1336"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5" w:type="dxa"/>
          </w:tcPr>
          <w:p w14:paraId="612726B0" w14:textId="6D60BAB7" w:rsidR="006C4E32" w:rsidRPr="008836AC" w:rsidRDefault="000C360E" w:rsidP="001A248F">
            <w:pPr>
              <w:tabs>
                <w:tab w:val="left" w:pos="567"/>
              </w:tabs>
              <w:spacing w:after="0"/>
              <w:rPr>
                <w:rFonts w:ascii="Arial" w:hAnsi="Arial" w:cs="Arial"/>
                <w:lang w:eastAsia="ja-JP"/>
              </w:rPr>
            </w:pPr>
            <w:r w:rsidRPr="000C360E">
              <w:rPr>
                <w:rFonts w:ascii="Arial" w:hAnsi="Arial" w:cs="Arial"/>
                <w:lang w:eastAsia="ja-JP"/>
              </w:rPr>
              <w:t>China Telecom</w:t>
            </w:r>
          </w:p>
        </w:tc>
      </w:tr>
      <w:tr w:rsidR="007011B4" w:rsidRPr="008836AC" w14:paraId="7CB62B73" w14:textId="77777777" w:rsidTr="007011B4">
        <w:tc>
          <w:tcPr>
            <w:tcW w:w="1415" w:type="dxa"/>
            <w:vMerge/>
          </w:tcPr>
          <w:p w14:paraId="3BD45090" w14:textId="77777777" w:rsidR="007011B4" w:rsidRPr="008836AC" w:rsidRDefault="007011B4" w:rsidP="001A248F">
            <w:pPr>
              <w:tabs>
                <w:tab w:val="left" w:pos="567"/>
              </w:tabs>
              <w:rPr>
                <w:rFonts w:ascii="Arial" w:hAnsi="Arial" w:cs="Arial"/>
                <w:b/>
              </w:rPr>
            </w:pPr>
          </w:p>
        </w:tc>
        <w:tc>
          <w:tcPr>
            <w:tcW w:w="1336" w:type="dxa"/>
          </w:tcPr>
          <w:p w14:paraId="5B2385B8" w14:textId="5AEAF076" w:rsidR="007011B4" w:rsidRPr="008836AC" w:rsidRDefault="007011B4" w:rsidP="001A248F">
            <w:pPr>
              <w:tabs>
                <w:tab w:val="left" w:pos="567"/>
              </w:tabs>
              <w:spacing w:after="0"/>
              <w:rPr>
                <w:rFonts w:ascii="Arial" w:hAnsi="Arial" w:cs="Arial"/>
                <w:b/>
              </w:rPr>
            </w:pPr>
            <w:r w:rsidRPr="008836AC">
              <w:rPr>
                <w:rFonts w:ascii="Arial" w:hAnsi="Arial" w:cs="Arial"/>
                <w:b/>
              </w:rPr>
              <w:t>Email</w:t>
            </w:r>
          </w:p>
        </w:tc>
        <w:tc>
          <w:tcPr>
            <w:tcW w:w="7335" w:type="dxa"/>
          </w:tcPr>
          <w:p w14:paraId="7CCDC2C6" w14:textId="123B454D" w:rsidR="007011B4" w:rsidRPr="000C360E" w:rsidRDefault="000C360E" w:rsidP="001A248F">
            <w:pPr>
              <w:tabs>
                <w:tab w:val="left" w:pos="567"/>
              </w:tabs>
              <w:spacing w:after="0"/>
              <w:rPr>
                <w:rFonts w:ascii="Arial" w:eastAsia="Yu Mincho" w:hAnsi="Arial" w:cs="Arial"/>
                <w:lang w:eastAsia="ja-JP"/>
              </w:rPr>
            </w:pPr>
            <w:r w:rsidRPr="001A517F">
              <w:rPr>
                <w:rStyle w:val="af"/>
                <w:rFonts w:eastAsia="宋体"/>
                <w:bCs/>
                <w:lang w:eastAsia="zh-CN"/>
              </w:rPr>
              <w:t>yangl75@chinatelecom.cn</w:t>
            </w:r>
          </w:p>
        </w:tc>
      </w:tr>
      <w:tr w:rsidR="007011B4" w:rsidRPr="008836AC" w14:paraId="6DBBF185" w14:textId="77777777" w:rsidTr="007011B4">
        <w:tc>
          <w:tcPr>
            <w:tcW w:w="1415" w:type="dxa"/>
            <w:vMerge/>
          </w:tcPr>
          <w:p w14:paraId="56C90A10" w14:textId="77777777" w:rsidR="007011B4" w:rsidRPr="008836AC" w:rsidRDefault="007011B4" w:rsidP="007011B4">
            <w:pPr>
              <w:tabs>
                <w:tab w:val="left" w:pos="567"/>
              </w:tabs>
              <w:rPr>
                <w:rFonts w:ascii="Arial" w:hAnsi="Arial" w:cs="Arial"/>
                <w:b/>
              </w:rPr>
            </w:pPr>
          </w:p>
        </w:tc>
        <w:tc>
          <w:tcPr>
            <w:tcW w:w="1336" w:type="dxa"/>
          </w:tcPr>
          <w:p w14:paraId="7993E372" w14:textId="22F8F6D3" w:rsidR="007011B4" w:rsidRPr="008836AC" w:rsidRDefault="007011B4" w:rsidP="007011B4">
            <w:pPr>
              <w:tabs>
                <w:tab w:val="left" w:pos="567"/>
              </w:tabs>
              <w:spacing w:after="0"/>
              <w:rPr>
                <w:rFonts w:ascii="Arial" w:hAnsi="Arial" w:cs="Arial"/>
                <w:b/>
              </w:rPr>
            </w:pPr>
            <w:r w:rsidRPr="008836AC">
              <w:rPr>
                <w:rFonts w:ascii="Arial" w:hAnsi="Arial" w:cs="Arial"/>
                <w:b/>
              </w:rPr>
              <w:t>Name</w:t>
            </w:r>
          </w:p>
        </w:tc>
        <w:tc>
          <w:tcPr>
            <w:tcW w:w="7335" w:type="dxa"/>
          </w:tcPr>
          <w:p w14:paraId="3989923D" w14:textId="53D39831" w:rsidR="007011B4" w:rsidRPr="008836AC" w:rsidRDefault="000C360E" w:rsidP="007011B4">
            <w:pPr>
              <w:tabs>
                <w:tab w:val="left" w:pos="567"/>
              </w:tabs>
              <w:spacing w:after="0"/>
              <w:rPr>
                <w:rFonts w:ascii="Arial" w:hAnsi="Arial" w:cs="Arial"/>
                <w:lang w:eastAsia="ja-JP"/>
              </w:rPr>
            </w:pPr>
            <w:proofErr w:type="spellStart"/>
            <w:r w:rsidRPr="000C360E">
              <w:rPr>
                <w:rFonts w:ascii="Arial" w:hAnsi="Arial" w:cs="Arial"/>
                <w:lang w:eastAsia="ja-JP"/>
              </w:rPr>
              <w:t>Yuxin</w:t>
            </w:r>
            <w:proofErr w:type="spellEnd"/>
            <w:r w:rsidRPr="000C360E">
              <w:rPr>
                <w:rFonts w:ascii="Arial" w:hAnsi="Arial" w:cs="Arial"/>
                <w:lang w:eastAsia="ja-JP"/>
              </w:rPr>
              <w:t xml:space="preserve"> HAO</w:t>
            </w:r>
          </w:p>
        </w:tc>
      </w:tr>
      <w:tr w:rsidR="00B627E9" w:rsidRPr="008836AC" w14:paraId="243E433A" w14:textId="77777777" w:rsidTr="007011B4">
        <w:tc>
          <w:tcPr>
            <w:tcW w:w="1415" w:type="dxa"/>
            <w:vMerge/>
          </w:tcPr>
          <w:p w14:paraId="5D4BCDF3" w14:textId="77777777" w:rsidR="00B627E9" w:rsidRPr="008836AC" w:rsidRDefault="00B627E9" w:rsidP="00B627E9">
            <w:pPr>
              <w:tabs>
                <w:tab w:val="left" w:pos="567"/>
              </w:tabs>
              <w:rPr>
                <w:rFonts w:ascii="Arial" w:hAnsi="Arial" w:cs="Arial"/>
                <w:b/>
              </w:rPr>
            </w:pPr>
          </w:p>
        </w:tc>
        <w:tc>
          <w:tcPr>
            <w:tcW w:w="1336" w:type="dxa"/>
          </w:tcPr>
          <w:p w14:paraId="4028B925" w14:textId="456DAE0C" w:rsidR="00B627E9" w:rsidRPr="008836AC" w:rsidRDefault="00B627E9" w:rsidP="00B627E9">
            <w:pPr>
              <w:tabs>
                <w:tab w:val="left" w:pos="567"/>
              </w:tabs>
              <w:spacing w:after="0"/>
              <w:rPr>
                <w:rFonts w:ascii="Arial" w:hAnsi="Arial" w:cs="Arial"/>
                <w:b/>
              </w:rPr>
            </w:pPr>
            <w:r w:rsidRPr="008836AC">
              <w:rPr>
                <w:rFonts w:ascii="Arial" w:hAnsi="Arial" w:cs="Arial"/>
                <w:b/>
              </w:rPr>
              <w:t>Company</w:t>
            </w:r>
          </w:p>
        </w:tc>
        <w:tc>
          <w:tcPr>
            <w:tcW w:w="7335" w:type="dxa"/>
          </w:tcPr>
          <w:p w14:paraId="7553A06C" w14:textId="2242F251" w:rsidR="00B627E9" w:rsidRPr="008836AC" w:rsidRDefault="000C360E" w:rsidP="00B627E9">
            <w:pPr>
              <w:tabs>
                <w:tab w:val="left" w:pos="567"/>
              </w:tabs>
              <w:spacing w:after="0"/>
              <w:rPr>
                <w:rFonts w:ascii="Arial" w:hAnsi="Arial" w:cs="Arial"/>
                <w:lang w:eastAsia="ja-JP"/>
              </w:rPr>
            </w:pPr>
            <w:r w:rsidRPr="000C360E">
              <w:rPr>
                <w:rFonts w:ascii="Arial" w:hAnsi="Arial" w:cs="Arial"/>
                <w:lang w:eastAsia="ja-JP"/>
              </w:rPr>
              <w:t>Huawei,</w:t>
            </w:r>
            <w:r>
              <w:rPr>
                <w:rFonts w:ascii="Arial" w:hAnsi="Arial" w:cs="Arial"/>
                <w:lang w:eastAsia="ja-JP"/>
              </w:rPr>
              <w:t xml:space="preserve"> </w:t>
            </w:r>
            <w:proofErr w:type="spellStart"/>
            <w:r w:rsidRPr="000C360E">
              <w:rPr>
                <w:rFonts w:ascii="Arial" w:hAnsi="Arial" w:cs="Arial"/>
                <w:lang w:eastAsia="ja-JP"/>
              </w:rPr>
              <w:t>Hisilicon</w:t>
            </w:r>
            <w:proofErr w:type="spellEnd"/>
          </w:p>
        </w:tc>
      </w:tr>
      <w:tr w:rsidR="00B627E9" w:rsidRPr="008836AC" w14:paraId="24C844C1" w14:textId="77777777" w:rsidTr="007011B4">
        <w:tc>
          <w:tcPr>
            <w:tcW w:w="1415" w:type="dxa"/>
            <w:vMerge/>
          </w:tcPr>
          <w:p w14:paraId="560BC5B5" w14:textId="77777777" w:rsidR="00B627E9" w:rsidRPr="008836AC" w:rsidRDefault="00B627E9" w:rsidP="00B627E9">
            <w:pPr>
              <w:tabs>
                <w:tab w:val="left" w:pos="567"/>
              </w:tabs>
              <w:rPr>
                <w:rFonts w:ascii="Arial" w:hAnsi="Arial" w:cs="Arial"/>
                <w:b/>
              </w:rPr>
            </w:pPr>
          </w:p>
        </w:tc>
        <w:tc>
          <w:tcPr>
            <w:tcW w:w="1336" w:type="dxa"/>
          </w:tcPr>
          <w:p w14:paraId="1CAC8E58" w14:textId="1BBAD203" w:rsidR="00B627E9" w:rsidRPr="008836AC" w:rsidRDefault="00B627E9" w:rsidP="00B627E9">
            <w:pPr>
              <w:tabs>
                <w:tab w:val="left" w:pos="567"/>
              </w:tabs>
              <w:spacing w:after="0"/>
              <w:rPr>
                <w:rFonts w:ascii="Arial" w:hAnsi="Arial" w:cs="Arial"/>
                <w:b/>
              </w:rPr>
            </w:pPr>
            <w:r w:rsidRPr="008836AC">
              <w:rPr>
                <w:rFonts w:ascii="Arial" w:hAnsi="Arial" w:cs="Arial"/>
                <w:b/>
              </w:rPr>
              <w:t>Email</w:t>
            </w:r>
          </w:p>
        </w:tc>
        <w:tc>
          <w:tcPr>
            <w:tcW w:w="7335" w:type="dxa"/>
          </w:tcPr>
          <w:p w14:paraId="22DD746D" w14:textId="5727A9BE" w:rsidR="00B627E9" w:rsidRPr="000C360E" w:rsidRDefault="000C360E" w:rsidP="00B627E9">
            <w:pPr>
              <w:tabs>
                <w:tab w:val="left" w:pos="567"/>
              </w:tabs>
              <w:spacing w:after="0"/>
              <w:rPr>
                <w:rFonts w:ascii="Arial" w:eastAsia="Yu Mincho" w:hAnsi="Arial" w:cs="Arial"/>
                <w:lang w:eastAsia="ja-JP"/>
              </w:rPr>
            </w:pPr>
            <w:r w:rsidRPr="001A517F">
              <w:rPr>
                <w:rStyle w:val="af"/>
                <w:rFonts w:eastAsia="宋体"/>
                <w:bCs/>
                <w:lang w:eastAsia="zh-CN"/>
              </w:rPr>
              <w:t xml:space="preserve">haoyuxin@huawei.com </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C3FDAA0" w:rsidR="00D22398" w:rsidRPr="008836AC" w:rsidRDefault="00C21339" w:rsidP="00C4666A">
            <w:pPr>
              <w:pStyle w:val="TAL"/>
              <w:jc w:val="center"/>
              <w:rPr>
                <w:color w:val="FF0000"/>
                <w:lang w:eastAsia="ja-JP"/>
              </w:rPr>
            </w:pPr>
            <w:r w:rsidRPr="004E386F">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31F24977" w14:textId="2E34B544" w:rsidR="00701410" w:rsidRPr="00A36DF1" w:rsidRDefault="001A3B5F" w:rsidP="00A36DF1">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5EC30752" w:rsidR="00815869" w:rsidRDefault="00815869" w:rsidP="00815869">
      <w:pPr>
        <w:pStyle w:val="4"/>
        <w:rPr>
          <w:lang w:eastAsia="ja-JP"/>
        </w:rPr>
      </w:pPr>
      <w:r>
        <w:rPr>
          <w:lang w:eastAsia="ja-JP"/>
        </w:rPr>
        <w:t>2.5.1</w:t>
      </w:r>
      <w:r>
        <w:rPr>
          <w:lang w:eastAsia="ja-JP"/>
        </w:rPr>
        <w:tab/>
        <w:t>Agreements</w:t>
      </w:r>
    </w:p>
    <w:p w14:paraId="56404E4C" w14:textId="3D91D83E" w:rsidR="0001131E" w:rsidRDefault="0001131E" w:rsidP="0001131E">
      <w:pPr>
        <w:pStyle w:val="aff7"/>
        <w:spacing w:line="360" w:lineRule="auto"/>
        <w:ind w:leftChars="0" w:left="993" w:hanging="420"/>
        <w:rPr>
          <w:rFonts w:ascii="Arial" w:eastAsiaTheme="minorEastAsia" w:hAnsi="Arial" w:cs="Arial"/>
          <w:sz w:val="20"/>
          <w:szCs w:val="20"/>
          <w:lang w:eastAsia="zh-CN"/>
        </w:rPr>
      </w:pPr>
      <w:r w:rsidRPr="00557C15">
        <w:rPr>
          <w:rFonts w:ascii="Arial" w:eastAsiaTheme="minorEastAsia" w:hAnsi="Arial" w:cs="Arial"/>
          <w:sz w:val="20"/>
          <w:szCs w:val="20"/>
          <w:lang w:eastAsia="zh-CN"/>
        </w:rPr>
        <w:t>Status after RAN5#10</w:t>
      </w:r>
      <w:r>
        <w:rPr>
          <w:rFonts w:ascii="Arial" w:eastAsiaTheme="minorEastAsia" w:hAnsi="Arial" w:cs="Arial"/>
          <w:sz w:val="20"/>
          <w:szCs w:val="20"/>
          <w:lang w:eastAsia="zh-CN"/>
        </w:rPr>
        <w:t>3</w:t>
      </w:r>
      <w:r w:rsidRPr="00557C15">
        <w:rPr>
          <w:rFonts w:ascii="Arial" w:eastAsiaTheme="minorEastAsia" w:hAnsi="Arial" w:cs="Arial"/>
          <w:sz w:val="20"/>
          <w:szCs w:val="20"/>
          <w:lang w:eastAsia="zh-CN"/>
        </w:rPr>
        <w:t xml:space="preserve">: </w:t>
      </w:r>
    </w:p>
    <w:p w14:paraId="15E0C0F9" w14:textId="60E97335" w:rsidR="00A36DF1" w:rsidRDefault="00A36DF1" w:rsidP="00D27911">
      <w:pPr>
        <w:pStyle w:val="aff7"/>
        <w:numPr>
          <w:ilvl w:val="0"/>
          <w:numId w:val="19"/>
        </w:numPr>
        <w:ind w:leftChars="0"/>
        <w:rPr>
          <w:rFonts w:ascii="Arial" w:eastAsiaTheme="minorEastAsia" w:hAnsi="Arial" w:cs="Arial"/>
          <w:sz w:val="20"/>
          <w:szCs w:val="20"/>
          <w:lang w:eastAsia="zh-CN"/>
        </w:rPr>
      </w:pPr>
      <w:r w:rsidRPr="00A36DF1">
        <w:rPr>
          <w:rFonts w:ascii="Arial" w:eastAsiaTheme="minorEastAsia" w:hAnsi="Arial" w:cs="Arial"/>
          <w:sz w:val="20"/>
          <w:szCs w:val="20"/>
          <w:lang w:eastAsia="zh-CN"/>
        </w:rPr>
        <w:t xml:space="preserve">The </w:t>
      </w:r>
      <w:r w:rsidR="00D27911" w:rsidRPr="00D27911">
        <w:rPr>
          <w:rFonts w:ascii="Arial" w:eastAsiaTheme="minorEastAsia" w:hAnsi="Arial" w:cs="Arial"/>
          <w:sz w:val="20"/>
          <w:szCs w:val="20"/>
          <w:lang w:eastAsia="zh-CN"/>
        </w:rPr>
        <w:t>work plan has been agreed</w:t>
      </w:r>
      <w:r w:rsidR="00CA3024">
        <w:rPr>
          <w:rFonts w:ascii="Arial" w:eastAsiaTheme="minorEastAsia" w:hAnsi="Arial" w:cs="Arial"/>
          <w:sz w:val="20"/>
          <w:szCs w:val="20"/>
          <w:lang w:eastAsia="zh-CN"/>
        </w:rPr>
        <w:t xml:space="preserve"> [1].</w:t>
      </w:r>
    </w:p>
    <w:p w14:paraId="7C089A0A" w14:textId="11D8416A" w:rsidR="0001131E" w:rsidRPr="00222707" w:rsidRDefault="00D42DDD" w:rsidP="00222707">
      <w:pPr>
        <w:pStyle w:val="aff7"/>
        <w:numPr>
          <w:ilvl w:val="0"/>
          <w:numId w:val="19"/>
        </w:numPr>
        <w:ind w:leftChars="0"/>
        <w:rPr>
          <w:rFonts w:ascii="Arial" w:eastAsiaTheme="minorEastAsia" w:hAnsi="Arial" w:cs="Arial"/>
          <w:sz w:val="20"/>
          <w:szCs w:val="20"/>
          <w:lang w:eastAsia="zh-CN"/>
        </w:rPr>
      </w:pPr>
      <w:r w:rsidRPr="00D44DB8">
        <w:rPr>
          <w:rFonts w:ascii="Arial" w:eastAsiaTheme="minorEastAsia" w:hAnsi="Arial" w:cs="Arial"/>
          <w:sz w:val="20"/>
          <w:szCs w:val="20"/>
          <w:lang w:eastAsia="zh-CN"/>
        </w:rPr>
        <w:t>14</w:t>
      </w:r>
      <w:r w:rsidR="0001131E" w:rsidRPr="00D44DB8">
        <w:rPr>
          <w:rFonts w:ascii="Arial" w:eastAsiaTheme="minorEastAsia" w:hAnsi="Arial" w:cs="Arial"/>
          <w:sz w:val="20"/>
          <w:szCs w:val="20"/>
          <w:lang w:eastAsia="zh-CN"/>
        </w:rPr>
        <w:t xml:space="preserve"> C</w:t>
      </w:r>
      <w:r w:rsidR="0001131E" w:rsidRPr="00222707">
        <w:rPr>
          <w:rFonts w:ascii="Arial" w:eastAsiaTheme="minorEastAsia" w:hAnsi="Arial" w:cs="Arial"/>
          <w:sz w:val="20"/>
          <w:szCs w:val="20"/>
          <w:lang w:eastAsia="zh-CN"/>
        </w:rPr>
        <w:t>R</w:t>
      </w:r>
      <w:r w:rsidR="00222707" w:rsidRPr="00222707">
        <w:rPr>
          <w:rFonts w:ascii="Arial" w:eastAsiaTheme="minorEastAsia" w:hAnsi="Arial" w:cs="Arial"/>
          <w:sz w:val="20"/>
          <w:szCs w:val="20"/>
          <w:lang w:eastAsia="zh-CN"/>
        </w:rPr>
        <w:t>s</w:t>
      </w:r>
      <w:r w:rsidR="0001131E" w:rsidRPr="00222707">
        <w:rPr>
          <w:rFonts w:ascii="Arial" w:eastAsiaTheme="minorEastAsia" w:hAnsi="Arial" w:cs="Arial"/>
          <w:sz w:val="20"/>
          <w:szCs w:val="20"/>
          <w:lang w:eastAsia="zh-CN"/>
        </w:rPr>
        <w:t xml:space="preserve"> </w:t>
      </w:r>
      <w:r w:rsidR="00222707" w:rsidRPr="00222707">
        <w:rPr>
          <w:rFonts w:ascii="Arial" w:eastAsiaTheme="minorEastAsia" w:hAnsi="Arial" w:cs="Arial"/>
          <w:sz w:val="20"/>
          <w:szCs w:val="20"/>
          <w:lang w:eastAsia="zh-CN"/>
        </w:rPr>
        <w:t>were agreed</w:t>
      </w:r>
      <w:r w:rsidR="00CA3024" w:rsidRPr="00222707">
        <w:rPr>
          <w:rFonts w:ascii="Arial" w:eastAsiaTheme="minorEastAsia" w:hAnsi="Arial" w:cs="Arial"/>
          <w:sz w:val="20"/>
          <w:szCs w:val="20"/>
          <w:lang w:eastAsia="zh-CN"/>
        </w:rPr>
        <w:t>.</w:t>
      </w:r>
    </w:p>
    <w:p w14:paraId="710A6911" w14:textId="0E49C2AB" w:rsidR="0001131E" w:rsidRDefault="0001131E" w:rsidP="0001131E">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 xml:space="preserve">The overall progress is </w:t>
      </w:r>
      <w:r w:rsidR="00222707" w:rsidRPr="004D6004">
        <w:rPr>
          <w:rFonts w:ascii="Arial" w:eastAsiaTheme="minorEastAsia" w:hAnsi="Arial" w:cs="Arial"/>
          <w:sz w:val="20"/>
          <w:szCs w:val="20"/>
          <w:lang w:eastAsia="zh-CN"/>
        </w:rPr>
        <w:t>18</w:t>
      </w:r>
      <w:r w:rsidRPr="004D6004">
        <w:rPr>
          <w:rFonts w:ascii="Arial" w:eastAsiaTheme="minorEastAsia" w:hAnsi="Arial" w:cs="Arial"/>
          <w:sz w:val="20"/>
          <w:szCs w:val="20"/>
          <w:lang w:eastAsia="zh-CN"/>
        </w:rPr>
        <w:t>%</w:t>
      </w:r>
      <w:r w:rsidR="00CA3024">
        <w:rPr>
          <w:rFonts w:ascii="Arial" w:eastAsiaTheme="minorEastAsia" w:hAnsi="Arial" w:cs="Arial"/>
          <w:sz w:val="20"/>
          <w:szCs w:val="20"/>
          <w:lang w:eastAsia="zh-CN"/>
        </w:rPr>
        <w:t>.</w:t>
      </w:r>
    </w:p>
    <w:p w14:paraId="7AFCCCBF" w14:textId="77777777" w:rsidR="0001131E" w:rsidRPr="0001131E" w:rsidRDefault="0001131E" w:rsidP="0001131E">
      <w:pPr>
        <w:rPr>
          <w:rFonts w:eastAsia="Yu Mincho"/>
          <w:lang w:eastAsia="ja-JP"/>
        </w:rPr>
      </w:pP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517E4F6F"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2"/>
      </w:pPr>
      <w:r>
        <w:lastRenderedPageBreak/>
        <w:t>4</w:t>
      </w:r>
      <w:r w:rsidR="005A6C96">
        <w:t>.</w:t>
      </w:r>
      <w:r w:rsidR="005A6C96">
        <w:tab/>
        <w:t>References</w:t>
      </w:r>
    </w:p>
    <w:p w14:paraId="18E8EB12" w14:textId="77777777" w:rsidR="001D0546" w:rsidRPr="00EF3B84" w:rsidRDefault="001D0546" w:rsidP="001D0546">
      <w:pPr>
        <w:widowControl w:val="0"/>
        <w:overflowPunct/>
        <w:autoSpaceDE/>
        <w:autoSpaceDN/>
        <w:adjustRightInd/>
        <w:snapToGrid w:val="0"/>
        <w:spacing w:beforeLines="50" w:before="120" w:afterLines="50" w:after="120"/>
        <w:jc w:val="both"/>
        <w:textAlignment w:val="auto"/>
        <w:rPr>
          <w:rFonts w:ascii="Arial" w:eastAsia="等线" w:hAnsi="Arial" w:cs="Arial"/>
          <w:b/>
          <w:bCs/>
          <w:kern w:val="2"/>
          <w:sz w:val="22"/>
          <w:szCs w:val="24"/>
          <w:lang w:val="en-US"/>
        </w:rPr>
      </w:pPr>
      <w:r w:rsidRPr="00EF3B84">
        <w:rPr>
          <w:rFonts w:ascii="Arial" w:eastAsia="等线" w:hAnsi="Arial" w:cs="Arial"/>
          <w:b/>
          <w:kern w:val="2"/>
          <w:sz w:val="22"/>
          <w:szCs w:val="24"/>
          <w:lang w:val="en-US"/>
        </w:rPr>
        <w:t>General Papers</w:t>
      </w:r>
      <w:r w:rsidRPr="00EF3B84">
        <w:rPr>
          <w:rFonts w:ascii="Arial" w:eastAsia="等线" w:hAnsi="Arial" w:cs="Arial"/>
          <w:b/>
          <w:bCs/>
          <w:kern w:val="2"/>
          <w:sz w:val="22"/>
          <w:szCs w:val="24"/>
          <w:lang w:val="en-US"/>
        </w:rPr>
        <w:t>:</w:t>
      </w:r>
    </w:p>
    <w:p w14:paraId="09A44ACB" w14:textId="28EC7E8A" w:rsidR="00EF3B84" w:rsidRPr="00EF3B84" w:rsidRDefault="00EF3B84" w:rsidP="00217988">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EF3B84">
        <w:rPr>
          <w:rFonts w:ascii="Arial" w:eastAsia="Yu Mincho" w:hAnsi="Arial" w:cs="Arial"/>
          <w:kern w:val="2"/>
          <w:lang w:val="en-US" w:eastAsia="ja-JP"/>
        </w:rPr>
        <w:t>R5-242842</w:t>
      </w:r>
      <w:r w:rsidR="00193D7E">
        <w:rPr>
          <w:rFonts w:ascii="Arial" w:eastAsia="Yu Mincho" w:hAnsi="Arial" w:cs="Arial"/>
          <w:kern w:val="2"/>
          <w:lang w:val="en-US" w:eastAsia="ja-JP"/>
        </w:rPr>
        <w:t>,</w:t>
      </w:r>
      <w:r w:rsidR="001D0546" w:rsidRPr="00EF3B84">
        <w:rPr>
          <w:rFonts w:ascii="Arial" w:eastAsia="Yu Mincho" w:hAnsi="Arial" w:cs="Arial"/>
          <w:kern w:val="2"/>
          <w:lang w:val="en-US" w:eastAsia="ja-JP"/>
        </w:rPr>
        <w:t xml:space="preserve"> </w:t>
      </w:r>
      <w:r w:rsidR="00193D7E" w:rsidRPr="00193D7E">
        <w:rPr>
          <w:rFonts w:ascii="Arial" w:eastAsia="Yu Mincho" w:hAnsi="Arial" w:cs="Arial"/>
          <w:kern w:val="2"/>
          <w:lang w:val="en-US" w:eastAsia="ja-JP"/>
        </w:rPr>
        <w:t>WP UE Conformance – Multi-carrier enhancements for NR</w:t>
      </w:r>
      <w:r w:rsidR="001D0546" w:rsidRPr="00EF3B84">
        <w:rPr>
          <w:rFonts w:ascii="Arial" w:eastAsia="Yu Mincho" w:hAnsi="Arial" w:cs="Arial"/>
          <w:kern w:val="2"/>
          <w:lang w:val="en-US" w:eastAsia="ja-JP"/>
        </w:rPr>
        <w:t>, China Telecom</w:t>
      </w:r>
      <w:r w:rsidR="00193D7E">
        <w:rPr>
          <w:rFonts w:ascii="Arial" w:eastAsia="Yu Mincho" w:hAnsi="Arial" w:cs="Arial"/>
          <w:kern w:val="2"/>
          <w:lang w:val="en-US" w:eastAsia="ja-JP"/>
        </w:rPr>
        <w:t xml:space="preserve">, </w:t>
      </w:r>
      <w:r w:rsidR="00193D7E" w:rsidRPr="00193D7E">
        <w:rPr>
          <w:rFonts w:ascii="Arial" w:eastAsia="Yu Mincho" w:hAnsi="Arial" w:cs="Arial"/>
          <w:kern w:val="2"/>
          <w:lang w:val="en-US" w:eastAsia="ja-JP"/>
        </w:rPr>
        <w:t xml:space="preserve">Huawei, </w:t>
      </w:r>
      <w:proofErr w:type="spellStart"/>
      <w:r w:rsidR="00193D7E" w:rsidRPr="00193D7E">
        <w:rPr>
          <w:rFonts w:ascii="Arial" w:eastAsia="Yu Mincho" w:hAnsi="Arial" w:cs="Arial"/>
          <w:kern w:val="2"/>
          <w:lang w:val="en-US" w:eastAsia="ja-JP"/>
        </w:rPr>
        <w:t>Hisilicon</w:t>
      </w:r>
      <w:proofErr w:type="spellEnd"/>
      <w:r w:rsidR="00217988">
        <w:rPr>
          <w:rFonts w:ascii="Arial" w:eastAsia="Yu Mincho" w:hAnsi="Arial" w:cs="Arial"/>
          <w:kern w:val="2"/>
          <w:lang w:val="en-US" w:eastAsia="ja-JP"/>
        </w:rPr>
        <w:t xml:space="preserve">, </w:t>
      </w:r>
      <w:r w:rsidR="00217988" w:rsidRPr="00217988">
        <w:rPr>
          <w:rFonts w:ascii="Arial" w:eastAsia="Yu Mincho" w:hAnsi="Arial" w:cs="Arial"/>
          <w:kern w:val="2"/>
          <w:lang w:val="en-US" w:eastAsia="ja-JP"/>
        </w:rPr>
        <w:t>RAN5#103</w:t>
      </w:r>
    </w:p>
    <w:p w14:paraId="0298E2E5" w14:textId="77777777" w:rsidR="001D0546" w:rsidRPr="00442B24" w:rsidRDefault="001D0546" w:rsidP="00193D7E">
      <w:pPr>
        <w:widowControl w:val="0"/>
        <w:overflowPunct/>
        <w:autoSpaceDE/>
        <w:autoSpaceDN/>
        <w:adjustRightInd/>
        <w:snapToGrid w:val="0"/>
        <w:spacing w:after="0"/>
        <w:textAlignment w:val="auto"/>
        <w:rPr>
          <w:rFonts w:ascii="Arial" w:eastAsia="Yu Mincho" w:hAnsi="Arial" w:cs="Arial"/>
          <w:kern w:val="2"/>
          <w:lang w:val="en-US" w:eastAsia="ja-JP"/>
        </w:rPr>
      </w:pPr>
    </w:p>
    <w:p w14:paraId="53A6A2C5" w14:textId="77777777" w:rsidR="001959AF" w:rsidRDefault="001959AF" w:rsidP="001959AF">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 3</w:t>
      </w:r>
      <w:r>
        <w:rPr>
          <w:rFonts w:ascii="Arial" w:eastAsia="等线" w:hAnsi="Arial" w:cs="Arial"/>
          <w:b/>
          <w:kern w:val="2"/>
          <w:sz w:val="22"/>
          <w:szCs w:val="24"/>
          <w:lang w:val="en-US"/>
        </w:rPr>
        <w:t>8</w:t>
      </w:r>
      <w:r w:rsidRPr="00136E91">
        <w:rPr>
          <w:rFonts w:ascii="Arial" w:eastAsia="等线" w:hAnsi="Arial" w:cs="Arial" w:hint="eastAsia"/>
          <w:b/>
          <w:kern w:val="2"/>
          <w:sz w:val="22"/>
          <w:szCs w:val="24"/>
          <w:lang w:val="en-US"/>
        </w:rPr>
        <w:t>.508</w:t>
      </w:r>
      <w:r>
        <w:rPr>
          <w:rFonts w:ascii="Arial" w:eastAsia="等线" w:hAnsi="Arial" w:cs="Arial"/>
          <w:b/>
          <w:kern w:val="2"/>
          <w:sz w:val="22"/>
          <w:szCs w:val="24"/>
          <w:lang w:val="en-US"/>
        </w:rPr>
        <w:t>-2</w:t>
      </w:r>
      <w:r w:rsidRPr="00136E91">
        <w:rPr>
          <w:rFonts w:ascii="Arial" w:eastAsia="等线" w:hAnsi="Arial" w:cs="Arial" w:hint="eastAsia"/>
          <w:b/>
          <w:kern w:val="2"/>
          <w:sz w:val="22"/>
          <w:szCs w:val="24"/>
          <w:lang w:val="en-US"/>
        </w:rPr>
        <w:t xml:space="preserve"> CRs</w:t>
      </w:r>
    </w:p>
    <w:p w14:paraId="2A498DAA" w14:textId="2DC2B0E6" w:rsidR="003D6EFF" w:rsidRPr="00EF3B84" w:rsidRDefault="006764C9" w:rsidP="006764C9">
      <w:pPr>
        <w:widowControl w:val="0"/>
        <w:numPr>
          <w:ilvl w:val="0"/>
          <w:numId w:val="22"/>
        </w:numPr>
        <w:overflowPunct/>
        <w:autoSpaceDE/>
        <w:autoSpaceDN/>
        <w:adjustRightInd/>
        <w:snapToGrid w:val="0"/>
        <w:spacing w:after="0"/>
        <w:textAlignment w:val="auto"/>
        <w:rPr>
          <w:rFonts w:ascii="Arial" w:eastAsia="Yu Mincho" w:hAnsi="Arial" w:cs="Arial"/>
          <w:kern w:val="2"/>
          <w:lang w:val="en-US" w:eastAsia="ja-JP"/>
        </w:rPr>
      </w:pPr>
      <w:r w:rsidRPr="006764C9">
        <w:rPr>
          <w:rFonts w:ascii="Arial" w:eastAsia="Yu Mincho" w:hAnsi="Arial" w:cs="Arial"/>
          <w:kern w:val="2"/>
          <w:lang w:val="en-US" w:eastAsia="ja-JP"/>
        </w:rPr>
        <w:t>R5-242865</w:t>
      </w:r>
      <w:r w:rsidR="003D6EFF">
        <w:rPr>
          <w:rFonts w:ascii="Arial" w:eastAsia="Yu Mincho" w:hAnsi="Arial" w:cs="Arial"/>
          <w:kern w:val="2"/>
          <w:lang w:val="en-US" w:eastAsia="ja-JP"/>
        </w:rPr>
        <w:t>,</w:t>
      </w:r>
      <w:r w:rsidR="003D6EFF" w:rsidRPr="00EF3B84">
        <w:rPr>
          <w:rFonts w:ascii="Arial" w:eastAsia="Yu Mincho" w:hAnsi="Arial" w:cs="Arial"/>
          <w:kern w:val="2"/>
          <w:lang w:val="en-US" w:eastAsia="ja-JP"/>
        </w:rPr>
        <w:t xml:space="preserve"> </w:t>
      </w:r>
      <w:r w:rsidRPr="006764C9">
        <w:rPr>
          <w:rFonts w:ascii="Arial" w:eastAsia="Yu Mincho" w:hAnsi="Arial" w:cs="Arial"/>
          <w:kern w:val="2"/>
          <w:lang w:val="en-US" w:eastAsia="ja-JP"/>
        </w:rPr>
        <w:t>Addition of PICS for MCE RRM test cases</w:t>
      </w:r>
      <w:r w:rsidR="003D6EFF" w:rsidRPr="00EF3B84">
        <w:rPr>
          <w:rFonts w:ascii="Arial" w:eastAsia="Yu Mincho" w:hAnsi="Arial" w:cs="Arial"/>
          <w:kern w:val="2"/>
          <w:lang w:val="en-US" w:eastAsia="ja-JP"/>
        </w:rPr>
        <w:t xml:space="preserve">, </w:t>
      </w:r>
      <w:r w:rsidRPr="006764C9">
        <w:rPr>
          <w:rFonts w:ascii="Arial" w:eastAsia="Yu Mincho" w:hAnsi="Arial" w:cs="Arial"/>
          <w:kern w:val="2"/>
          <w:lang w:val="en-US" w:eastAsia="ja-JP"/>
        </w:rPr>
        <w:t xml:space="preserve">Huawei, </w:t>
      </w:r>
      <w:proofErr w:type="spellStart"/>
      <w:r w:rsidRPr="006764C9">
        <w:rPr>
          <w:rFonts w:ascii="Arial" w:eastAsia="Yu Mincho" w:hAnsi="Arial" w:cs="Arial"/>
          <w:kern w:val="2"/>
          <w:lang w:val="en-US" w:eastAsia="ja-JP"/>
        </w:rPr>
        <w:t>HiSilicon</w:t>
      </w:r>
      <w:proofErr w:type="spellEnd"/>
      <w:r w:rsidR="003D6EFF">
        <w:rPr>
          <w:rFonts w:ascii="Arial" w:eastAsia="Yu Mincho" w:hAnsi="Arial" w:cs="Arial"/>
          <w:kern w:val="2"/>
          <w:lang w:val="en-US" w:eastAsia="ja-JP"/>
        </w:rPr>
        <w:t xml:space="preserve">, </w:t>
      </w:r>
      <w:r w:rsidR="003D6EFF" w:rsidRPr="00217988">
        <w:rPr>
          <w:rFonts w:ascii="Arial" w:eastAsia="Yu Mincho" w:hAnsi="Arial" w:cs="Arial"/>
          <w:kern w:val="2"/>
          <w:lang w:val="en-US" w:eastAsia="ja-JP"/>
        </w:rPr>
        <w:t>RAN5#103</w:t>
      </w:r>
    </w:p>
    <w:p w14:paraId="3ABF50A2" w14:textId="77777777" w:rsidR="001959AF" w:rsidRPr="003D6EFF" w:rsidRDefault="001959AF" w:rsidP="001959AF">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p>
    <w:p w14:paraId="5885345C" w14:textId="63FBF83E" w:rsidR="001959AF" w:rsidRDefault="001959AF" w:rsidP="001959AF">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 3</w:t>
      </w:r>
      <w:r>
        <w:rPr>
          <w:rFonts w:ascii="Arial" w:eastAsia="等线" w:hAnsi="Arial" w:cs="Arial"/>
          <w:b/>
          <w:kern w:val="2"/>
          <w:sz w:val="22"/>
          <w:szCs w:val="24"/>
          <w:lang w:val="en-US"/>
        </w:rPr>
        <w:t>8</w:t>
      </w:r>
      <w:r w:rsidRPr="00136E91">
        <w:rPr>
          <w:rFonts w:ascii="Arial" w:eastAsia="等线" w:hAnsi="Arial" w:cs="Arial" w:hint="eastAsia"/>
          <w:b/>
          <w:kern w:val="2"/>
          <w:sz w:val="22"/>
          <w:szCs w:val="24"/>
          <w:lang w:val="en-US"/>
        </w:rPr>
        <w:t>.5</w:t>
      </w:r>
      <w:r>
        <w:rPr>
          <w:rFonts w:ascii="Arial" w:eastAsia="等线" w:hAnsi="Arial" w:cs="Arial"/>
          <w:b/>
          <w:kern w:val="2"/>
          <w:sz w:val="22"/>
          <w:szCs w:val="24"/>
          <w:lang w:val="en-US"/>
        </w:rPr>
        <w:t>21-1</w:t>
      </w:r>
      <w:r w:rsidRPr="00136E91">
        <w:rPr>
          <w:rFonts w:ascii="Arial" w:eastAsia="等线" w:hAnsi="Arial" w:cs="Arial" w:hint="eastAsia"/>
          <w:b/>
          <w:kern w:val="2"/>
          <w:sz w:val="22"/>
          <w:szCs w:val="24"/>
          <w:lang w:val="en-US"/>
        </w:rPr>
        <w:t xml:space="preserve"> CRs</w:t>
      </w:r>
    </w:p>
    <w:p w14:paraId="7ACA614D" w14:textId="6BF59672" w:rsidR="003D6EFF" w:rsidRDefault="00775031" w:rsidP="00775031">
      <w:pPr>
        <w:widowControl w:val="0"/>
        <w:numPr>
          <w:ilvl w:val="0"/>
          <w:numId w:val="23"/>
        </w:numPr>
        <w:overflowPunct/>
        <w:autoSpaceDE/>
        <w:autoSpaceDN/>
        <w:adjustRightInd/>
        <w:snapToGrid w:val="0"/>
        <w:spacing w:after="0"/>
        <w:textAlignment w:val="auto"/>
        <w:rPr>
          <w:rFonts w:ascii="Arial" w:eastAsia="Yu Mincho" w:hAnsi="Arial" w:cs="Arial"/>
          <w:kern w:val="2"/>
          <w:lang w:val="en-US" w:eastAsia="ja-JP"/>
        </w:rPr>
      </w:pPr>
      <w:r w:rsidRPr="00775031">
        <w:rPr>
          <w:rFonts w:ascii="Arial" w:eastAsia="Yu Mincho" w:hAnsi="Arial" w:cs="Arial"/>
          <w:kern w:val="2"/>
          <w:lang w:val="en-US" w:eastAsia="ja-JP"/>
        </w:rPr>
        <w:t>R5-243208</w:t>
      </w:r>
      <w:r w:rsidR="003D6EFF">
        <w:rPr>
          <w:rFonts w:ascii="Arial" w:eastAsia="Yu Mincho" w:hAnsi="Arial" w:cs="Arial"/>
          <w:kern w:val="2"/>
          <w:lang w:val="en-US" w:eastAsia="ja-JP"/>
        </w:rPr>
        <w:t>,</w:t>
      </w:r>
      <w:r w:rsidR="003D6EFF" w:rsidRPr="00EF3B84">
        <w:rPr>
          <w:rFonts w:ascii="Arial" w:eastAsia="Yu Mincho" w:hAnsi="Arial" w:cs="Arial"/>
          <w:kern w:val="2"/>
          <w:lang w:val="en-US" w:eastAsia="ja-JP"/>
        </w:rPr>
        <w:t xml:space="preserve"> </w:t>
      </w:r>
      <w:r w:rsidRPr="00775031">
        <w:rPr>
          <w:rFonts w:ascii="Arial" w:eastAsia="Yu Mincho" w:hAnsi="Arial" w:cs="Arial"/>
          <w:kern w:val="2"/>
          <w:lang w:val="en-US" w:eastAsia="ja-JP"/>
        </w:rPr>
        <w:t>Updating general clause for Uplink switching across up to four bands</w:t>
      </w:r>
      <w:r w:rsidR="003D6EFF" w:rsidRPr="00EF3B84">
        <w:rPr>
          <w:rFonts w:ascii="Arial" w:eastAsia="Yu Mincho" w:hAnsi="Arial" w:cs="Arial"/>
          <w:kern w:val="2"/>
          <w:lang w:val="en-US" w:eastAsia="ja-JP"/>
        </w:rPr>
        <w:t xml:space="preserve">, </w:t>
      </w:r>
      <w:r w:rsidR="003D6EFF" w:rsidRPr="00193D7E">
        <w:rPr>
          <w:rFonts w:ascii="Arial" w:eastAsia="Yu Mincho" w:hAnsi="Arial" w:cs="Arial"/>
          <w:kern w:val="2"/>
          <w:lang w:val="en-US" w:eastAsia="ja-JP"/>
        </w:rPr>
        <w:t xml:space="preserve">Huawei, </w:t>
      </w:r>
      <w:proofErr w:type="spellStart"/>
      <w:r w:rsidR="003D6EFF" w:rsidRPr="00193D7E">
        <w:rPr>
          <w:rFonts w:ascii="Arial" w:eastAsia="Yu Mincho" w:hAnsi="Arial" w:cs="Arial"/>
          <w:kern w:val="2"/>
          <w:lang w:val="en-US" w:eastAsia="ja-JP"/>
        </w:rPr>
        <w:t>Hisilicon</w:t>
      </w:r>
      <w:proofErr w:type="spellEnd"/>
      <w:r w:rsidR="003D6EFF">
        <w:rPr>
          <w:rFonts w:ascii="Arial" w:eastAsia="Yu Mincho" w:hAnsi="Arial" w:cs="Arial"/>
          <w:kern w:val="2"/>
          <w:lang w:val="en-US" w:eastAsia="ja-JP"/>
        </w:rPr>
        <w:t xml:space="preserve">, </w:t>
      </w:r>
      <w:r w:rsidR="003D6EFF" w:rsidRPr="00217988">
        <w:rPr>
          <w:rFonts w:ascii="Arial" w:eastAsia="Yu Mincho" w:hAnsi="Arial" w:cs="Arial"/>
          <w:kern w:val="2"/>
          <w:lang w:val="en-US" w:eastAsia="ja-JP"/>
        </w:rPr>
        <w:t>RAN5#103</w:t>
      </w:r>
    </w:p>
    <w:p w14:paraId="1DA74AFE" w14:textId="77777777" w:rsidR="00CD7C48" w:rsidRDefault="00CD7C48" w:rsidP="00CD7C48">
      <w:pPr>
        <w:widowControl w:val="0"/>
        <w:numPr>
          <w:ilvl w:val="0"/>
          <w:numId w:val="23"/>
        </w:numPr>
        <w:overflowPunct/>
        <w:autoSpaceDE/>
        <w:autoSpaceDN/>
        <w:adjustRightInd/>
        <w:snapToGrid w:val="0"/>
        <w:spacing w:after="0"/>
        <w:textAlignment w:val="auto"/>
        <w:rPr>
          <w:rFonts w:ascii="Arial" w:eastAsia="Yu Mincho" w:hAnsi="Arial" w:cs="Arial"/>
          <w:kern w:val="2"/>
          <w:lang w:val="en-US" w:eastAsia="ja-JP"/>
        </w:rPr>
      </w:pPr>
      <w:r w:rsidRPr="00CD7C48">
        <w:rPr>
          <w:rFonts w:ascii="Arial" w:eastAsia="Yu Mincho" w:hAnsi="Arial" w:cs="Arial"/>
          <w:kern w:val="2"/>
          <w:lang w:val="en-US" w:eastAsia="ja-JP"/>
        </w:rPr>
        <w:t>R5-243645</w:t>
      </w:r>
      <w:r>
        <w:rPr>
          <w:rFonts w:ascii="Arial" w:eastAsia="Yu Mincho" w:hAnsi="Arial" w:cs="Arial"/>
          <w:kern w:val="2"/>
          <w:lang w:val="en-US" w:eastAsia="ja-JP"/>
        </w:rPr>
        <w:t xml:space="preserve">, </w:t>
      </w:r>
      <w:r w:rsidRPr="00CD7C48">
        <w:rPr>
          <w:rFonts w:ascii="Arial" w:eastAsia="Yu Mincho" w:hAnsi="Arial" w:cs="Arial"/>
          <w:kern w:val="2"/>
          <w:lang w:val="en-US" w:eastAsia="ja-JP"/>
        </w:rPr>
        <w:t>Updating MU and TT for Time mask for switching across up to four bands testing</w:t>
      </w:r>
      <w:r>
        <w:rPr>
          <w:rFonts w:ascii="Arial" w:eastAsia="Yu Mincho" w:hAnsi="Arial" w:cs="Arial"/>
          <w:kern w:val="2"/>
          <w:lang w:val="en-US" w:eastAsia="ja-JP"/>
        </w:rPr>
        <w:t xml:space="preserve">, </w:t>
      </w:r>
      <w:r w:rsidRPr="00193D7E">
        <w:rPr>
          <w:rFonts w:ascii="Arial" w:eastAsia="Yu Mincho" w:hAnsi="Arial" w:cs="Arial"/>
          <w:kern w:val="2"/>
          <w:lang w:val="en-US" w:eastAsia="ja-JP"/>
        </w:rPr>
        <w:t xml:space="preserve">Huawei, </w:t>
      </w:r>
      <w:proofErr w:type="spellStart"/>
      <w:r w:rsidRPr="00193D7E">
        <w:rPr>
          <w:rFonts w:ascii="Arial" w:eastAsia="Yu Mincho" w:hAnsi="Arial" w:cs="Arial"/>
          <w:kern w:val="2"/>
          <w:lang w:val="en-US" w:eastAsia="ja-JP"/>
        </w:rPr>
        <w:t>Hisilicon</w:t>
      </w:r>
      <w:proofErr w:type="spellEnd"/>
      <w:r>
        <w:rPr>
          <w:rFonts w:ascii="Arial" w:eastAsia="Yu Mincho" w:hAnsi="Arial" w:cs="Arial"/>
          <w:kern w:val="2"/>
          <w:lang w:val="en-US" w:eastAsia="ja-JP"/>
        </w:rPr>
        <w:t xml:space="preserve">, </w:t>
      </w:r>
      <w:r w:rsidRPr="00217988">
        <w:rPr>
          <w:rFonts w:ascii="Arial" w:eastAsia="Yu Mincho" w:hAnsi="Arial" w:cs="Arial"/>
          <w:kern w:val="2"/>
          <w:lang w:val="en-US" w:eastAsia="ja-JP"/>
        </w:rPr>
        <w:t>RAN5#103</w:t>
      </w:r>
    </w:p>
    <w:p w14:paraId="3246DD36" w14:textId="77777777" w:rsidR="00204750" w:rsidRDefault="00ED273A" w:rsidP="00204750">
      <w:pPr>
        <w:widowControl w:val="0"/>
        <w:numPr>
          <w:ilvl w:val="0"/>
          <w:numId w:val="23"/>
        </w:numPr>
        <w:overflowPunct/>
        <w:autoSpaceDE/>
        <w:autoSpaceDN/>
        <w:adjustRightInd/>
        <w:snapToGrid w:val="0"/>
        <w:spacing w:after="0"/>
        <w:textAlignment w:val="auto"/>
        <w:rPr>
          <w:rFonts w:ascii="Arial" w:eastAsia="Yu Mincho" w:hAnsi="Arial" w:cs="Arial"/>
          <w:kern w:val="2"/>
          <w:lang w:val="en-US" w:eastAsia="ja-JP"/>
        </w:rPr>
      </w:pPr>
      <w:r w:rsidRPr="00ED273A">
        <w:rPr>
          <w:rFonts w:ascii="Arial" w:eastAsia="Yu Mincho" w:hAnsi="Arial" w:cs="Arial"/>
          <w:kern w:val="2"/>
          <w:lang w:val="en-US" w:eastAsia="ja-JP"/>
        </w:rPr>
        <w:t>R5-243658</w:t>
      </w:r>
      <w:r>
        <w:rPr>
          <w:rFonts w:ascii="Arial" w:eastAsia="Yu Mincho" w:hAnsi="Arial" w:cs="Arial"/>
          <w:kern w:val="2"/>
          <w:lang w:val="en-US" w:eastAsia="ja-JP"/>
        </w:rPr>
        <w:t>,</w:t>
      </w:r>
      <w:r w:rsidR="00204750">
        <w:rPr>
          <w:rFonts w:ascii="Arial" w:eastAsia="Yu Mincho" w:hAnsi="Arial" w:cs="Arial"/>
          <w:kern w:val="2"/>
          <w:lang w:val="en-US" w:eastAsia="ja-JP"/>
        </w:rPr>
        <w:t xml:space="preserve"> </w:t>
      </w:r>
      <w:r w:rsidR="00204750" w:rsidRPr="00204750">
        <w:rPr>
          <w:rFonts w:ascii="Arial" w:eastAsia="Yu Mincho" w:hAnsi="Arial" w:cs="Arial"/>
          <w:kern w:val="2"/>
          <w:lang w:val="en-US" w:eastAsia="ja-JP"/>
        </w:rPr>
        <w:t>Adding new test case Time mask for switching across three uplink bands</w:t>
      </w:r>
      <w:r w:rsidR="00204750">
        <w:rPr>
          <w:rFonts w:ascii="Arial" w:eastAsia="Yu Mincho" w:hAnsi="Arial" w:cs="Arial"/>
          <w:kern w:val="2"/>
          <w:lang w:val="en-US" w:eastAsia="ja-JP"/>
        </w:rPr>
        <w:t xml:space="preserve">, </w:t>
      </w:r>
      <w:r w:rsidR="00204750" w:rsidRPr="00193D7E">
        <w:rPr>
          <w:rFonts w:ascii="Arial" w:eastAsia="Yu Mincho" w:hAnsi="Arial" w:cs="Arial"/>
          <w:kern w:val="2"/>
          <w:lang w:val="en-US" w:eastAsia="ja-JP"/>
        </w:rPr>
        <w:t xml:space="preserve">Huawei, </w:t>
      </w:r>
      <w:proofErr w:type="spellStart"/>
      <w:r w:rsidR="00204750" w:rsidRPr="00193D7E">
        <w:rPr>
          <w:rFonts w:ascii="Arial" w:eastAsia="Yu Mincho" w:hAnsi="Arial" w:cs="Arial"/>
          <w:kern w:val="2"/>
          <w:lang w:val="en-US" w:eastAsia="ja-JP"/>
        </w:rPr>
        <w:t>Hisilicon</w:t>
      </w:r>
      <w:proofErr w:type="spellEnd"/>
      <w:r w:rsidR="00204750">
        <w:rPr>
          <w:rFonts w:ascii="Arial" w:eastAsia="Yu Mincho" w:hAnsi="Arial" w:cs="Arial"/>
          <w:kern w:val="2"/>
          <w:lang w:val="en-US" w:eastAsia="ja-JP"/>
        </w:rPr>
        <w:t xml:space="preserve">, </w:t>
      </w:r>
      <w:r w:rsidR="00204750" w:rsidRPr="00217988">
        <w:rPr>
          <w:rFonts w:ascii="Arial" w:eastAsia="Yu Mincho" w:hAnsi="Arial" w:cs="Arial"/>
          <w:kern w:val="2"/>
          <w:lang w:val="en-US" w:eastAsia="ja-JP"/>
        </w:rPr>
        <w:t>RAN5#103</w:t>
      </w:r>
    </w:p>
    <w:p w14:paraId="7952DF32" w14:textId="184D859F" w:rsidR="00204750" w:rsidRDefault="00ED273A" w:rsidP="00BA64E3">
      <w:pPr>
        <w:widowControl w:val="0"/>
        <w:numPr>
          <w:ilvl w:val="0"/>
          <w:numId w:val="23"/>
        </w:numPr>
        <w:overflowPunct/>
        <w:autoSpaceDE/>
        <w:autoSpaceDN/>
        <w:adjustRightInd/>
        <w:snapToGrid w:val="0"/>
        <w:spacing w:after="0"/>
        <w:textAlignment w:val="auto"/>
        <w:rPr>
          <w:rFonts w:ascii="Arial" w:eastAsia="Yu Mincho" w:hAnsi="Arial" w:cs="Arial"/>
          <w:kern w:val="2"/>
          <w:lang w:val="en-US" w:eastAsia="ja-JP"/>
        </w:rPr>
      </w:pPr>
      <w:r w:rsidRPr="00ED273A">
        <w:rPr>
          <w:rFonts w:ascii="Arial" w:eastAsia="Yu Mincho" w:hAnsi="Arial" w:cs="Arial"/>
          <w:kern w:val="2"/>
          <w:lang w:val="en-US" w:eastAsia="ja-JP"/>
        </w:rPr>
        <w:t>R5-243659</w:t>
      </w:r>
      <w:r>
        <w:rPr>
          <w:rFonts w:ascii="Arial" w:eastAsia="Yu Mincho" w:hAnsi="Arial" w:cs="Arial"/>
          <w:kern w:val="2"/>
          <w:lang w:val="en-US" w:eastAsia="ja-JP"/>
        </w:rPr>
        <w:t>,</w:t>
      </w:r>
      <w:r w:rsidR="00204750" w:rsidRPr="00204750">
        <w:rPr>
          <w:rFonts w:ascii="Arial" w:eastAsia="Yu Mincho" w:hAnsi="Arial" w:cs="Arial"/>
          <w:kern w:val="2"/>
          <w:lang w:val="en-US" w:eastAsia="ja-JP"/>
        </w:rPr>
        <w:t xml:space="preserve"> </w:t>
      </w:r>
      <w:r w:rsidR="00BA64E3" w:rsidRPr="00BA64E3">
        <w:rPr>
          <w:rFonts w:ascii="Arial" w:eastAsia="Yu Mincho" w:hAnsi="Arial" w:cs="Arial"/>
          <w:kern w:val="2"/>
          <w:lang w:val="en-US" w:eastAsia="ja-JP"/>
        </w:rPr>
        <w:t>Adding new test case Time mask for switching across four uplink bands</w:t>
      </w:r>
      <w:r w:rsidR="00BA64E3">
        <w:rPr>
          <w:rFonts w:ascii="Arial" w:eastAsia="Yu Mincho" w:hAnsi="Arial" w:cs="Arial"/>
          <w:kern w:val="2"/>
          <w:lang w:val="en-US" w:eastAsia="ja-JP"/>
        </w:rPr>
        <w:t xml:space="preserve">, </w:t>
      </w:r>
      <w:r w:rsidR="00204750" w:rsidRPr="00193D7E">
        <w:rPr>
          <w:rFonts w:ascii="Arial" w:eastAsia="Yu Mincho" w:hAnsi="Arial" w:cs="Arial"/>
          <w:kern w:val="2"/>
          <w:lang w:val="en-US" w:eastAsia="ja-JP"/>
        </w:rPr>
        <w:t xml:space="preserve">Huawei, </w:t>
      </w:r>
      <w:proofErr w:type="spellStart"/>
      <w:r w:rsidR="00204750" w:rsidRPr="00193D7E">
        <w:rPr>
          <w:rFonts w:ascii="Arial" w:eastAsia="Yu Mincho" w:hAnsi="Arial" w:cs="Arial"/>
          <w:kern w:val="2"/>
          <w:lang w:val="en-US" w:eastAsia="ja-JP"/>
        </w:rPr>
        <w:t>Hisilicon</w:t>
      </w:r>
      <w:proofErr w:type="spellEnd"/>
      <w:r w:rsidR="00204750">
        <w:rPr>
          <w:rFonts w:ascii="Arial" w:eastAsia="Yu Mincho" w:hAnsi="Arial" w:cs="Arial"/>
          <w:kern w:val="2"/>
          <w:lang w:val="en-US" w:eastAsia="ja-JP"/>
        </w:rPr>
        <w:t xml:space="preserve">, </w:t>
      </w:r>
      <w:r w:rsidR="00204750" w:rsidRPr="00217988">
        <w:rPr>
          <w:rFonts w:ascii="Arial" w:eastAsia="Yu Mincho" w:hAnsi="Arial" w:cs="Arial"/>
          <w:kern w:val="2"/>
          <w:lang w:val="en-US" w:eastAsia="ja-JP"/>
        </w:rPr>
        <w:t>RAN5#103</w:t>
      </w:r>
    </w:p>
    <w:p w14:paraId="02491F6F" w14:textId="5CD991AD" w:rsidR="00204750" w:rsidRDefault="00ED273A" w:rsidP="00A40BB7">
      <w:pPr>
        <w:widowControl w:val="0"/>
        <w:numPr>
          <w:ilvl w:val="0"/>
          <w:numId w:val="23"/>
        </w:numPr>
        <w:overflowPunct/>
        <w:autoSpaceDE/>
        <w:autoSpaceDN/>
        <w:adjustRightInd/>
        <w:snapToGrid w:val="0"/>
        <w:spacing w:after="0"/>
        <w:textAlignment w:val="auto"/>
        <w:rPr>
          <w:rFonts w:ascii="Arial" w:eastAsia="Yu Mincho" w:hAnsi="Arial" w:cs="Arial"/>
          <w:kern w:val="2"/>
          <w:lang w:val="en-US" w:eastAsia="ja-JP"/>
        </w:rPr>
      </w:pPr>
      <w:r w:rsidRPr="00ED273A">
        <w:rPr>
          <w:rFonts w:ascii="Arial" w:eastAsia="Yu Mincho" w:hAnsi="Arial" w:cs="Arial"/>
          <w:kern w:val="2"/>
          <w:lang w:val="en-US" w:eastAsia="ja-JP"/>
        </w:rPr>
        <w:t>R5-243620</w:t>
      </w:r>
      <w:r>
        <w:rPr>
          <w:rFonts w:ascii="Arial" w:eastAsia="Yu Mincho" w:hAnsi="Arial" w:cs="Arial"/>
          <w:kern w:val="2"/>
          <w:lang w:val="en-US" w:eastAsia="ja-JP"/>
        </w:rPr>
        <w:t>,</w:t>
      </w:r>
      <w:r w:rsidR="00204750" w:rsidRPr="00204750">
        <w:rPr>
          <w:rFonts w:ascii="Arial" w:eastAsia="Yu Mincho" w:hAnsi="Arial" w:cs="Arial"/>
          <w:kern w:val="2"/>
          <w:lang w:val="en-US" w:eastAsia="ja-JP"/>
        </w:rPr>
        <w:t xml:space="preserve"> </w:t>
      </w:r>
      <w:r w:rsidR="00A40BB7" w:rsidRPr="00A40BB7">
        <w:rPr>
          <w:rFonts w:ascii="Arial" w:eastAsia="Yu Mincho" w:hAnsi="Arial" w:cs="Arial"/>
          <w:kern w:val="2"/>
          <w:lang w:val="en-US" w:eastAsia="ja-JP"/>
        </w:rPr>
        <w:t>Adding new SUL test case Time mask for switching across three uplink bands</w:t>
      </w:r>
      <w:r w:rsidR="00A40BB7">
        <w:rPr>
          <w:rFonts w:ascii="Arial" w:eastAsia="Yu Mincho" w:hAnsi="Arial" w:cs="Arial"/>
          <w:kern w:val="2"/>
          <w:lang w:val="en-US" w:eastAsia="ja-JP"/>
        </w:rPr>
        <w:t xml:space="preserve">, </w:t>
      </w:r>
      <w:r w:rsidR="00204750" w:rsidRPr="00193D7E">
        <w:rPr>
          <w:rFonts w:ascii="Arial" w:eastAsia="Yu Mincho" w:hAnsi="Arial" w:cs="Arial"/>
          <w:kern w:val="2"/>
          <w:lang w:val="en-US" w:eastAsia="ja-JP"/>
        </w:rPr>
        <w:t xml:space="preserve">Huawei, </w:t>
      </w:r>
      <w:proofErr w:type="spellStart"/>
      <w:r w:rsidR="00204750" w:rsidRPr="00193D7E">
        <w:rPr>
          <w:rFonts w:ascii="Arial" w:eastAsia="Yu Mincho" w:hAnsi="Arial" w:cs="Arial"/>
          <w:kern w:val="2"/>
          <w:lang w:val="en-US" w:eastAsia="ja-JP"/>
        </w:rPr>
        <w:t>Hisilicon</w:t>
      </w:r>
      <w:proofErr w:type="spellEnd"/>
      <w:r w:rsidR="00204750">
        <w:rPr>
          <w:rFonts w:ascii="Arial" w:eastAsia="Yu Mincho" w:hAnsi="Arial" w:cs="Arial"/>
          <w:kern w:val="2"/>
          <w:lang w:val="en-US" w:eastAsia="ja-JP"/>
        </w:rPr>
        <w:t xml:space="preserve">, </w:t>
      </w:r>
      <w:r w:rsidR="00204750" w:rsidRPr="00217988">
        <w:rPr>
          <w:rFonts w:ascii="Arial" w:eastAsia="Yu Mincho" w:hAnsi="Arial" w:cs="Arial"/>
          <w:kern w:val="2"/>
          <w:lang w:val="en-US" w:eastAsia="ja-JP"/>
        </w:rPr>
        <w:t>RAN5#103</w:t>
      </w:r>
    </w:p>
    <w:p w14:paraId="653EA319" w14:textId="3BCD89C3" w:rsidR="00204750" w:rsidRDefault="00ED273A" w:rsidP="005938A1">
      <w:pPr>
        <w:widowControl w:val="0"/>
        <w:numPr>
          <w:ilvl w:val="0"/>
          <w:numId w:val="23"/>
        </w:numPr>
        <w:overflowPunct/>
        <w:autoSpaceDE/>
        <w:autoSpaceDN/>
        <w:adjustRightInd/>
        <w:snapToGrid w:val="0"/>
        <w:spacing w:after="0"/>
        <w:textAlignment w:val="auto"/>
        <w:rPr>
          <w:rFonts w:ascii="Arial" w:eastAsia="Yu Mincho" w:hAnsi="Arial" w:cs="Arial"/>
          <w:kern w:val="2"/>
          <w:lang w:val="en-US" w:eastAsia="ja-JP"/>
        </w:rPr>
      </w:pPr>
      <w:r w:rsidRPr="00ED273A">
        <w:rPr>
          <w:rFonts w:ascii="Arial" w:eastAsia="Yu Mincho" w:hAnsi="Arial" w:cs="Arial"/>
          <w:kern w:val="2"/>
          <w:lang w:val="en-US" w:eastAsia="ja-JP"/>
        </w:rPr>
        <w:t>R5-243644</w:t>
      </w:r>
      <w:r>
        <w:rPr>
          <w:rFonts w:ascii="Arial" w:eastAsia="Yu Mincho" w:hAnsi="Arial" w:cs="Arial"/>
          <w:kern w:val="2"/>
          <w:lang w:val="en-US" w:eastAsia="ja-JP"/>
        </w:rPr>
        <w:t>,</w:t>
      </w:r>
      <w:r w:rsidR="00204750" w:rsidRPr="00204750">
        <w:rPr>
          <w:rFonts w:ascii="Arial" w:eastAsia="Yu Mincho" w:hAnsi="Arial" w:cs="Arial"/>
          <w:kern w:val="2"/>
          <w:lang w:val="en-US" w:eastAsia="ja-JP"/>
        </w:rPr>
        <w:t xml:space="preserve"> </w:t>
      </w:r>
      <w:r w:rsidR="005938A1" w:rsidRPr="005938A1">
        <w:rPr>
          <w:rFonts w:ascii="Arial" w:eastAsia="Yu Mincho" w:hAnsi="Arial" w:cs="Arial"/>
          <w:kern w:val="2"/>
          <w:lang w:val="en-US" w:eastAsia="ja-JP"/>
        </w:rPr>
        <w:t>Adding new SUL test case Time mask for switching across four uplink bands</w:t>
      </w:r>
      <w:r w:rsidR="005938A1">
        <w:rPr>
          <w:rFonts w:ascii="Arial" w:eastAsia="Yu Mincho" w:hAnsi="Arial" w:cs="Arial"/>
          <w:kern w:val="2"/>
          <w:lang w:val="en-US" w:eastAsia="ja-JP"/>
        </w:rPr>
        <w:t xml:space="preserve">, </w:t>
      </w:r>
      <w:r w:rsidR="00204750" w:rsidRPr="00193D7E">
        <w:rPr>
          <w:rFonts w:ascii="Arial" w:eastAsia="Yu Mincho" w:hAnsi="Arial" w:cs="Arial"/>
          <w:kern w:val="2"/>
          <w:lang w:val="en-US" w:eastAsia="ja-JP"/>
        </w:rPr>
        <w:t xml:space="preserve">Huawei, </w:t>
      </w:r>
      <w:proofErr w:type="spellStart"/>
      <w:r w:rsidR="00204750" w:rsidRPr="00193D7E">
        <w:rPr>
          <w:rFonts w:ascii="Arial" w:eastAsia="Yu Mincho" w:hAnsi="Arial" w:cs="Arial"/>
          <w:kern w:val="2"/>
          <w:lang w:val="en-US" w:eastAsia="ja-JP"/>
        </w:rPr>
        <w:t>Hisilicon</w:t>
      </w:r>
      <w:proofErr w:type="spellEnd"/>
      <w:r w:rsidR="00204750">
        <w:rPr>
          <w:rFonts w:ascii="Arial" w:eastAsia="Yu Mincho" w:hAnsi="Arial" w:cs="Arial"/>
          <w:kern w:val="2"/>
          <w:lang w:val="en-US" w:eastAsia="ja-JP"/>
        </w:rPr>
        <w:t xml:space="preserve">, </w:t>
      </w:r>
      <w:r w:rsidR="00204750" w:rsidRPr="00217988">
        <w:rPr>
          <w:rFonts w:ascii="Arial" w:eastAsia="Yu Mincho" w:hAnsi="Arial" w:cs="Arial"/>
          <w:kern w:val="2"/>
          <w:lang w:val="en-US" w:eastAsia="ja-JP"/>
        </w:rPr>
        <w:t>RAN5#103</w:t>
      </w:r>
    </w:p>
    <w:p w14:paraId="546F57EF" w14:textId="77777777" w:rsidR="00B16605" w:rsidRPr="003D6EFF" w:rsidRDefault="00B16605" w:rsidP="001959AF">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p>
    <w:p w14:paraId="7DDEF847" w14:textId="77777777" w:rsidR="00B16605" w:rsidRDefault="00B16605" w:rsidP="00B16605">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 3</w:t>
      </w:r>
      <w:r>
        <w:rPr>
          <w:rFonts w:ascii="Arial" w:eastAsia="等线" w:hAnsi="Arial" w:cs="Arial"/>
          <w:b/>
          <w:kern w:val="2"/>
          <w:sz w:val="22"/>
          <w:szCs w:val="24"/>
          <w:lang w:val="en-US"/>
        </w:rPr>
        <w:t>8</w:t>
      </w:r>
      <w:r w:rsidRPr="00136E91">
        <w:rPr>
          <w:rFonts w:ascii="Arial" w:eastAsia="等线" w:hAnsi="Arial" w:cs="Arial" w:hint="eastAsia"/>
          <w:b/>
          <w:kern w:val="2"/>
          <w:sz w:val="22"/>
          <w:szCs w:val="24"/>
          <w:lang w:val="en-US"/>
        </w:rPr>
        <w:t>.52</w:t>
      </w:r>
      <w:r>
        <w:rPr>
          <w:rFonts w:ascii="Arial" w:eastAsia="等线" w:hAnsi="Arial" w:cs="Arial"/>
          <w:b/>
          <w:kern w:val="2"/>
          <w:sz w:val="22"/>
          <w:szCs w:val="24"/>
          <w:lang w:val="en-US"/>
        </w:rPr>
        <w:t>2</w:t>
      </w:r>
      <w:r w:rsidRPr="00136E91">
        <w:rPr>
          <w:rFonts w:ascii="Arial" w:eastAsia="等线" w:hAnsi="Arial" w:cs="Arial" w:hint="eastAsia"/>
          <w:b/>
          <w:kern w:val="2"/>
          <w:sz w:val="22"/>
          <w:szCs w:val="24"/>
          <w:lang w:val="en-US"/>
        </w:rPr>
        <w:t xml:space="preserve"> CRs</w:t>
      </w:r>
    </w:p>
    <w:p w14:paraId="5DA1AC4E" w14:textId="67718BEB" w:rsidR="003D6EFF" w:rsidRPr="004B3950" w:rsidRDefault="000A487A" w:rsidP="000A487A">
      <w:pPr>
        <w:widowControl w:val="0"/>
        <w:numPr>
          <w:ilvl w:val="0"/>
          <w:numId w:val="24"/>
        </w:numPr>
        <w:overflowPunct/>
        <w:autoSpaceDE/>
        <w:autoSpaceDN/>
        <w:adjustRightInd/>
        <w:snapToGrid w:val="0"/>
        <w:spacing w:after="0"/>
        <w:textAlignment w:val="auto"/>
        <w:rPr>
          <w:rFonts w:ascii="Arial" w:eastAsia="Yu Mincho" w:hAnsi="Arial" w:cs="Arial"/>
          <w:kern w:val="2"/>
          <w:lang w:val="en-US" w:eastAsia="ja-JP"/>
        </w:rPr>
      </w:pPr>
      <w:r w:rsidRPr="000A487A">
        <w:rPr>
          <w:rFonts w:ascii="Arial" w:eastAsia="Yu Mincho" w:hAnsi="Arial" w:cs="Arial"/>
          <w:kern w:val="2"/>
          <w:lang w:val="en-US" w:eastAsia="ja-JP"/>
        </w:rPr>
        <w:t>R5-243914</w:t>
      </w:r>
      <w:r w:rsidR="003D6EFF" w:rsidRPr="004B3950">
        <w:rPr>
          <w:rFonts w:ascii="Arial" w:eastAsia="Yu Mincho" w:hAnsi="Arial" w:cs="Arial"/>
          <w:kern w:val="2"/>
          <w:lang w:val="en-US" w:eastAsia="ja-JP"/>
        </w:rPr>
        <w:t xml:space="preserve">, </w:t>
      </w:r>
      <w:r w:rsidR="004B3950" w:rsidRPr="004B3950">
        <w:rPr>
          <w:rFonts w:ascii="Arial" w:eastAsia="Yu Mincho" w:hAnsi="Arial" w:cs="Arial"/>
          <w:kern w:val="2"/>
          <w:lang w:val="en-US" w:eastAsia="ja-JP"/>
        </w:rPr>
        <w:t>Addition of applicability for MCE RRM test cases</w:t>
      </w:r>
      <w:r w:rsidR="003D6EFF" w:rsidRPr="004B3950">
        <w:rPr>
          <w:rFonts w:ascii="Arial" w:eastAsia="Yu Mincho" w:hAnsi="Arial" w:cs="Arial"/>
          <w:kern w:val="2"/>
          <w:lang w:val="en-US" w:eastAsia="ja-JP"/>
        </w:rPr>
        <w:t xml:space="preserve">, Huawei, </w:t>
      </w:r>
      <w:proofErr w:type="spellStart"/>
      <w:r w:rsidR="003D6EFF" w:rsidRPr="004B3950">
        <w:rPr>
          <w:rFonts w:ascii="Arial" w:eastAsia="Yu Mincho" w:hAnsi="Arial" w:cs="Arial"/>
          <w:kern w:val="2"/>
          <w:lang w:val="en-US" w:eastAsia="ja-JP"/>
        </w:rPr>
        <w:t>Hisilicon</w:t>
      </w:r>
      <w:proofErr w:type="spellEnd"/>
      <w:r w:rsidR="003D6EFF" w:rsidRPr="004B3950">
        <w:rPr>
          <w:rFonts w:ascii="Arial" w:eastAsia="Yu Mincho" w:hAnsi="Arial" w:cs="Arial"/>
          <w:kern w:val="2"/>
          <w:lang w:val="en-US" w:eastAsia="ja-JP"/>
        </w:rPr>
        <w:t>, RAN5#103</w:t>
      </w:r>
    </w:p>
    <w:p w14:paraId="0936A1A4" w14:textId="77777777" w:rsidR="001959AF" w:rsidRPr="00A21AE1" w:rsidRDefault="001959AF" w:rsidP="001959AF">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highlight w:val="yellow"/>
          <w:lang w:val="en-US"/>
        </w:rPr>
      </w:pPr>
    </w:p>
    <w:p w14:paraId="0FE3B97E" w14:textId="77777777" w:rsidR="001959AF" w:rsidRPr="009E6EEC" w:rsidRDefault="001959AF" w:rsidP="001959AF">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r w:rsidRPr="009E6EEC">
        <w:rPr>
          <w:rFonts w:ascii="Arial" w:eastAsia="等线" w:hAnsi="Arial" w:cs="Arial" w:hint="eastAsia"/>
          <w:b/>
          <w:kern w:val="2"/>
          <w:sz w:val="22"/>
          <w:szCs w:val="24"/>
          <w:lang w:val="en-US"/>
        </w:rPr>
        <w:t>TS 3</w:t>
      </w:r>
      <w:r w:rsidRPr="009E6EEC">
        <w:rPr>
          <w:rFonts w:ascii="Arial" w:eastAsia="等线" w:hAnsi="Arial" w:cs="Arial"/>
          <w:b/>
          <w:kern w:val="2"/>
          <w:sz w:val="22"/>
          <w:szCs w:val="24"/>
          <w:lang w:val="en-US"/>
        </w:rPr>
        <w:t>8</w:t>
      </w:r>
      <w:r w:rsidRPr="009E6EEC">
        <w:rPr>
          <w:rFonts w:ascii="Arial" w:eastAsia="等线" w:hAnsi="Arial" w:cs="Arial" w:hint="eastAsia"/>
          <w:b/>
          <w:kern w:val="2"/>
          <w:sz w:val="22"/>
          <w:szCs w:val="24"/>
          <w:lang w:val="en-US"/>
        </w:rPr>
        <w:t>.5</w:t>
      </w:r>
      <w:r w:rsidRPr="009E6EEC">
        <w:rPr>
          <w:rFonts w:ascii="Arial" w:eastAsia="等线" w:hAnsi="Arial" w:cs="Arial"/>
          <w:b/>
          <w:kern w:val="2"/>
          <w:sz w:val="22"/>
          <w:szCs w:val="24"/>
          <w:lang w:val="en-US"/>
        </w:rPr>
        <w:t>33</w:t>
      </w:r>
      <w:r w:rsidRPr="009E6EEC">
        <w:rPr>
          <w:rFonts w:ascii="Arial" w:eastAsia="等线" w:hAnsi="Arial" w:cs="Arial" w:hint="eastAsia"/>
          <w:b/>
          <w:kern w:val="2"/>
          <w:sz w:val="22"/>
          <w:szCs w:val="24"/>
          <w:lang w:val="en-US"/>
        </w:rPr>
        <w:t xml:space="preserve"> CRs</w:t>
      </w:r>
    </w:p>
    <w:p w14:paraId="5CC4ED8B" w14:textId="4BA8CFDF" w:rsidR="003D6EFF" w:rsidRPr="00C421F4" w:rsidRDefault="00F22D65" w:rsidP="00CC63F2">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C421F4">
        <w:rPr>
          <w:rFonts w:ascii="Arial" w:eastAsia="Yu Mincho" w:hAnsi="Arial" w:cs="Arial"/>
          <w:kern w:val="2"/>
          <w:lang w:val="en-US" w:eastAsia="ja-JP"/>
        </w:rPr>
        <w:t>R5-242867</w:t>
      </w:r>
      <w:r w:rsidR="003D6EFF" w:rsidRPr="00C421F4">
        <w:rPr>
          <w:rFonts w:ascii="Arial" w:eastAsia="Yu Mincho" w:hAnsi="Arial" w:cs="Arial"/>
          <w:kern w:val="2"/>
          <w:lang w:val="en-US" w:eastAsia="ja-JP"/>
        </w:rPr>
        <w:t>,</w:t>
      </w:r>
      <w:r w:rsidR="00CC63F2" w:rsidRPr="00C421F4">
        <w:t xml:space="preserve"> </w:t>
      </w:r>
      <w:r w:rsidR="00CC63F2" w:rsidRPr="00C421F4">
        <w:rPr>
          <w:rFonts w:ascii="Arial" w:eastAsia="Yu Mincho" w:hAnsi="Arial" w:cs="Arial"/>
          <w:kern w:val="2"/>
          <w:lang w:val="en-US" w:eastAsia="ja-JP"/>
        </w:rPr>
        <w:t>Addition of MCE RRM test case 6.5.7D.1,</w:t>
      </w:r>
      <w:r w:rsidR="003D6EFF" w:rsidRPr="00C421F4">
        <w:rPr>
          <w:rFonts w:ascii="Arial" w:eastAsia="Yu Mincho" w:hAnsi="Arial" w:cs="Arial"/>
          <w:kern w:val="2"/>
          <w:lang w:val="en-US" w:eastAsia="ja-JP"/>
        </w:rPr>
        <w:t xml:space="preserve"> Huawei, </w:t>
      </w:r>
      <w:proofErr w:type="spellStart"/>
      <w:r w:rsidR="003D6EFF" w:rsidRPr="00C421F4">
        <w:rPr>
          <w:rFonts w:ascii="Arial" w:eastAsia="Yu Mincho" w:hAnsi="Arial" w:cs="Arial"/>
          <w:kern w:val="2"/>
          <w:lang w:val="en-US" w:eastAsia="ja-JP"/>
        </w:rPr>
        <w:t>Hisilicon</w:t>
      </w:r>
      <w:proofErr w:type="spellEnd"/>
      <w:r w:rsidR="003D6EFF" w:rsidRPr="00C421F4">
        <w:rPr>
          <w:rFonts w:ascii="Arial" w:eastAsia="Yu Mincho" w:hAnsi="Arial" w:cs="Arial"/>
          <w:kern w:val="2"/>
          <w:lang w:val="en-US" w:eastAsia="ja-JP"/>
        </w:rPr>
        <w:t>, RAN5#103</w:t>
      </w:r>
    </w:p>
    <w:p w14:paraId="0ECEAC61" w14:textId="1A9334FE" w:rsidR="00F22D65" w:rsidRPr="00C421F4" w:rsidRDefault="0055426E" w:rsidP="00CC63F2">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C421F4">
        <w:rPr>
          <w:rFonts w:ascii="Arial" w:eastAsia="Yu Mincho" w:hAnsi="Arial" w:cs="Arial"/>
          <w:kern w:val="2"/>
          <w:lang w:val="en-US" w:eastAsia="ja-JP"/>
        </w:rPr>
        <w:t>R5-242868</w:t>
      </w:r>
      <w:r w:rsidR="00F22D65" w:rsidRPr="00C421F4">
        <w:rPr>
          <w:rFonts w:ascii="Arial" w:eastAsia="Yu Mincho" w:hAnsi="Arial" w:cs="Arial"/>
          <w:kern w:val="2"/>
          <w:lang w:val="en-US" w:eastAsia="ja-JP"/>
        </w:rPr>
        <w:t>,</w:t>
      </w:r>
      <w:r w:rsidR="00CC63F2" w:rsidRPr="00C421F4">
        <w:t xml:space="preserve"> </w:t>
      </w:r>
      <w:r w:rsidR="00CC63F2" w:rsidRPr="00C421F4">
        <w:rPr>
          <w:rFonts w:ascii="Arial" w:eastAsia="Yu Mincho" w:hAnsi="Arial" w:cs="Arial"/>
          <w:kern w:val="2"/>
          <w:lang w:val="en-US" w:eastAsia="ja-JP"/>
        </w:rPr>
        <w:t>Addition of MCE RRM test case 6.5.7D.2,</w:t>
      </w:r>
      <w:r w:rsidR="00F22D65" w:rsidRPr="00C421F4">
        <w:rPr>
          <w:rFonts w:ascii="Arial" w:eastAsia="Yu Mincho" w:hAnsi="Arial" w:cs="Arial"/>
          <w:kern w:val="2"/>
          <w:lang w:val="en-US" w:eastAsia="ja-JP"/>
        </w:rPr>
        <w:t xml:space="preserve"> Huawei, </w:t>
      </w:r>
      <w:proofErr w:type="spellStart"/>
      <w:r w:rsidR="00F22D65" w:rsidRPr="00C421F4">
        <w:rPr>
          <w:rFonts w:ascii="Arial" w:eastAsia="Yu Mincho" w:hAnsi="Arial" w:cs="Arial"/>
          <w:kern w:val="2"/>
          <w:lang w:val="en-US" w:eastAsia="ja-JP"/>
        </w:rPr>
        <w:t>Hisilicon</w:t>
      </w:r>
      <w:proofErr w:type="spellEnd"/>
      <w:r w:rsidR="00F22D65" w:rsidRPr="00C421F4">
        <w:rPr>
          <w:rFonts w:ascii="Arial" w:eastAsia="Yu Mincho" w:hAnsi="Arial" w:cs="Arial"/>
          <w:kern w:val="2"/>
          <w:lang w:val="en-US" w:eastAsia="ja-JP"/>
        </w:rPr>
        <w:t>, RAN5#103</w:t>
      </w:r>
    </w:p>
    <w:p w14:paraId="3225AC1A" w14:textId="344A61C4" w:rsidR="00F22D65" w:rsidRPr="00C421F4" w:rsidRDefault="0055426E" w:rsidP="00CC63F2">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C421F4">
        <w:rPr>
          <w:rFonts w:ascii="Arial" w:eastAsia="Yu Mincho" w:hAnsi="Arial" w:cs="Arial"/>
          <w:kern w:val="2"/>
          <w:lang w:val="en-US" w:eastAsia="ja-JP"/>
        </w:rPr>
        <w:t>R5-242869</w:t>
      </w:r>
      <w:r w:rsidR="00F22D65" w:rsidRPr="00C421F4">
        <w:rPr>
          <w:rFonts w:ascii="Arial" w:eastAsia="Yu Mincho" w:hAnsi="Arial" w:cs="Arial"/>
          <w:kern w:val="2"/>
          <w:lang w:val="en-US" w:eastAsia="ja-JP"/>
        </w:rPr>
        <w:t xml:space="preserve">, </w:t>
      </w:r>
      <w:r w:rsidR="00CC63F2" w:rsidRPr="00C421F4">
        <w:rPr>
          <w:rFonts w:ascii="Arial" w:eastAsia="Yu Mincho" w:hAnsi="Arial" w:cs="Arial"/>
          <w:kern w:val="2"/>
          <w:lang w:val="en-US" w:eastAsia="ja-JP"/>
        </w:rPr>
        <w:t xml:space="preserve">Addition of MCE RRM test case 6.5.7D.3, </w:t>
      </w:r>
      <w:r w:rsidR="00F22D65" w:rsidRPr="00C421F4">
        <w:rPr>
          <w:rFonts w:ascii="Arial" w:eastAsia="Yu Mincho" w:hAnsi="Arial" w:cs="Arial"/>
          <w:kern w:val="2"/>
          <w:lang w:val="en-US" w:eastAsia="ja-JP"/>
        </w:rPr>
        <w:t xml:space="preserve">Huawei, </w:t>
      </w:r>
      <w:proofErr w:type="spellStart"/>
      <w:r w:rsidR="00F22D65" w:rsidRPr="00C421F4">
        <w:rPr>
          <w:rFonts w:ascii="Arial" w:eastAsia="Yu Mincho" w:hAnsi="Arial" w:cs="Arial"/>
          <w:kern w:val="2"/>
          <w:lang w:val="en-US" w:eastAsia="ja-JP"/>
        </w:rPr>
        <w:t>Hisilicon</w:t>
      </w:r>
      <w:proofErr w:type="spellEnd"/>
      <w:r w:rsidR="00F22D65" w:rsidRPr="00C421F4">
        <w:rPr>
          <w:rFonts w:ascii="Arial" w:eastAsia="Yu Mincho" w:hAnsi="Arial" w:cs="Arial"/>
          <w:kern w:val="2"/>
          <w:lang w:val="en-US" w:eastAsia="ja-JP"/>
        </w:rPr>
        <w:t>, RAN5#103</w:t>
      </w:r>
    </w:p>
    <w:p w14:paraId="68CF2235" w14:textId="01A7D279" w:rsidR="00F22D65" w:rsidRPr="009E6EEC" w:rsidRDefault="0055426E" w:rsidP="00E21DC7">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C421F4">
        <w:rPr>
          <w:rFonts w:ascii="Arial" w:eastAsia="Yu Mincho" w:hAnsi="Arial" w:cs="Arial"/>
          <w:kern w:val="2"/>
          <w:lang w:val="en-US" w:eastAsia="ja-JP"/>
        </w:rPr>
        <w:t>R5-242870</w:t>
      </w:r>
      <w:r w:rsidR="00E31EC2" w:rsidRPr="00C421F4">
        <w:rPr>
          <w:rFonts w:ascii="Arial" w:eastAsia="Yu Mincho" w:hAnsi="Arial" w:cs="Arial"/>
          <w:kern w:val="2"/>
          <w:lang w:val="en-US" w:eastAsia="ja-JP"/>
        </w:rPr>
        <w:t>,</w:t>
      </w:r>
      <w:r w:rsidR="00E21DC7" w:rsidRPr="00E21DC7">
        <w:t xml:space="preserve"> </w:t>
      </w:r>
      <w:r w:rsidR="00E21DC7" w:rsidRPr="00E21DC7">
        <w:rPr>
          <w:rFonts w:ascii="Arial" w:eastAsia="Yu Mincho" w:hAnsi="Arial" w:cs="Arial"/>
          <w:kern w:val="2"/>
          <w:lang w:val="en-US" w:eastAsia="ja-JP"/>
        </w:rPr>
        <w:t>Correction to Annex E for MCE RRM test cases</w:t>
      </w:r>
      <w:r w:rsidR="00E21DC7">
        <w:rPr>
          <w:rFonts w:ascii="Arial" w:eastAsia="Yu Mincho" w:hAnsi="Arial" w:cs="Arial"/>
          <w:kern w:val="2"/>
          <w:lang w:val="en-US" w:eastAsia="ja-JP"/>
        </w:rPr>
        <w:t>,</w:t>
      </w:r>
      <w:r w:rsidR="00E31EC2" w:rsidRPr="009E6EEC">
        <w:rPr>
          <w:rFonts w:ascii="Arial" w:eastAsia="Yu Mincho" w:hAnsi="Arial" w:cs="Arial"/>
          <w:kern w:val="2"/>
          <w:lang w:val="en-US" w:eastAsia="ja-JP"/>
        </w:rPr>
        <w:t xml:space="preserve"> Huawei, </w:t>
      </w:r>
      <w:proofErr w:type="spellStart"/>
      <w:r w:rsidR="00E31EC2" w:rsidRPr="009E6EEC">
        <w:rPr>
          <w:rFonts w:ascii="Arial" w:eastAsia="Yu Mincho" w:hAnsi="Arial" w:cs="Arial"/>
          <w:kern w:val="2"/>
          <w:lang w:val="en-US" w:eastAsia="ja-JP"/>
        </w:rPr>
        <w:t>Hisilicon</w:t>
      </w:r>
      <w:proofErr w:type="spellEnd"/>
      <w:r w:rsidR="00E31EC2" w:rsidRPr="009E6EEC">
        <w:rPr>
          <w:rFonts w:ascii="Arial" w:eastAsia="Yu Mincho" w:hAnsi="Arial" w:cs="Arial"/>
          <w:kern w:val="2"/>
          <w:lang w:val="en-US" w:eastAsia="ja-JP"/>
        </w:rPr>
        <w:t>, RAN5#103</w:t>
      </w:r>
    </w:p>
    <w:p w14:paraId="054CD34A" w14:textId="77777777" w:rsidR="001959AF" w:rsidRPr="00A21AE1" w:rsidRDefault="001959AF" w:rsidP="001959AF">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highlight w:val="yellow"/>
          <w:lang w:val="en-US"/>
        </w:rPr>
      </w:pPr>
    </w:p>
    <w:p w14:paraId="0134B7EA" w14:textId="77777777" w:rsidR="001959AF" w:rsidRPr="00657770" w:rsidRDefault="001959AF" w:rsidP="001959AF">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r w:rsidRPr="00657770">
        <w:rPr>
          <w:rFonts w:ascii="Arial" w:eastAsia="等线" w:hAnsi="Arial" w:cs="Arial"/>
          <w:b/>
          <w:kern w:val="2"/>
          <w:sz w:val="22"/>
          <w:szCs w:val="24"/>
          <w:lang w:val="en-US"/>
        </w:rPr>
        <w:t>TR 38.905</w:t>
      </w:r>
      <w:r w:rsidRPr="00657770">
        <w:rPr>
          <w:rFonts w:ascii="Arial" w:eastAsia="等线" w:hAnsi="Arial" w:cs="Arial" w:hint="eastAsia"/>
          <w:b/>
          <w:kern w:val="2"/>
          <w:sz w:val="22"/>
          <w:szCs w:val="24"/>
          <w:lang w:val="en-US"/>
        </w:rPr>
        <w:t xml:space="preserve"> CRs</w:t>
      </w:r>
    </w:p>
    <w:p w14:paraId="0970F299" w14:textId="41CB2075" w:rsidR="00615418" w:rsidRDefault="00657770" w:rsidP="003E46E8">
      <w:pPr>
        <w:widowControl w:val="0"/>
        <w:numPr>
          <w:ilvl w:val="0"/>
          <w:numId w:val="27"/>
        </w:numPr>
        <w:overflowPunct/>
        <w:autoSpaceDE/>
        <w:autoSpaceDN/>
        <w:adjustRightInd/>
        <w:snapToGrid w:val="0"/>
        <w:spacing w:after="0"/>
        <w:textAlignment w:val="auto"/>
        <w:rPr>
          <w:rFonts w:ascii="Arial" w:eastAsia="Yu Mincho" w:hAnsi="Arial" w:cs="Arial"/>
          <w:kern w:val="2"/>
          <w:lang w:val="en-US" w:eastAsia="ja-JP"/>
        </w:rPr>
      </w:pPr>
      <w:r w:rsidRPr="00E31EC2">
        <w:rPr>
          <w:rFonts w:ascii="Arial" w:eastAsia="Yu Mincho" w:hAnsi="Arial" w:cs="Arial"/>
          <w:kern w:val="2"/>
          <w:lang w:val="en-US" w:eastAsia="ja-JP"/>
        </w:rPr>
        <w:t>R5-243618</w:t>
      </w:r>
      <w:r w:rsidR="00E31EC2" w:rsidRPr="009E6EEC">
        <w:rPr>
          <w:rFonts w:ascii="Arial" w:eastAsia="Yu Mincho" w:hAnsi="Arial" w:cs="Arial"/>
          <w:kern w:val="2"/>
          <w:lang w:val="en-US" w:eastAsia="ja-JP"/>
        </w:rPr>
        <w:t xml:space="preserve">, </w:t>
      </w:r>
      <w:r w:rsidR="003E46E8" w:rsidRPr="003E46E8">
        <w:rPr>
          <w:rFonts w:ascii="Arial" w:eastAsia="Yu Mincho" w:hAnsi="Arial" w:cs="Arial"/>
          <w:kern w:val="2"/>
          <w:lang w:val="en-US" w:eastAsia="ja-JP"/>
        </w:rPr>
        <w:t>Adding TP analysis for new FR1 test case 6.3A.3.6 and 6.3A.3.7</w:t>
      </w:r>
      <w:r w:rsidR="003E46E8">
        <w:rPr>
          <w:rFonts w:ascii="Arial" w:eastAsia="Yu Mincho" w:hAnsi="Arial" w:cs="Arial"/>
          <w:kern w:val="2"/>
          <w:lang w:val="en-US" w:eastAsia="ja-JP"/>
        </w:rPr>
        <w:t xml:space="preserve">, </w:t>
      </w:r>
      <w:r w:rsidR="00E31EC2" w:rsidRPr="009E6EEC">
        <w:rPr>
          <w:rFonts w:ascii="Arial" w:eastAsia="Yu Mincho" w:hAnsi="Arial" w:cs="Arial"/>
          <w:kern w:val="2"/>
          <w:lang w:val="en-US" w:eastAsia="ja-JP"/>
        </w:rPr>
        <w:t xml:space="preserve">Huawei, </w:t>
      </w:r>
      <w:proofErr w:type="spellStart"/>
      <w:r w:rsidR="00E31EC2" w:rsidRPr="009E6EEC">
        <w:rPr>
          <w:rFonts w:ascii="Arial" w:eastAsia="Yu Mincho" w:hAnsi="Arial" w:cs="Arial"/>
          <w:kern w:val="2"/>
          <w:lang w:val="en-US" w:eastAsia="ja-JP"/>
        </w:rPr>
        <w:t>Hisilicon</w:t>
      </w:r>
      <w:proofErr w:type="spellEnd"/>
      <w:r w:rsidR="00E31EC2" w:rsidRPr="009E6EEC">
        <w:rPr>
          <w:rFonts w:ascii="Arial" w:eastAsia="Yu Mincho" w:hAnsi="Arial" w:cs="Arial"/>
          <w:kern w:val="2"/>
          <w:lang w:val="en-US" w:eastAsia="ja-JP"/>
        </w:rPr>
        <w:t>, RAN5#103</w:t>
      </w:r>
    </w:p>
    <w:p w14:paraId="61207BF5" w14:textId="40AF8EB2" w:rsidR="000C0187" w:rsidRPr="00E31EC2" w:rsidRDefault="002F3E61" w:rsidP="002F3E61">
      <w:pPr>
        <w:widowControl w:val="0"/>
        <w:numPr>
          <w:ilvl w:val="0"/>
          <w:numId w:val="27"/>
        </w:numPr>
        <w:overflowPunct/>
        <w:autoSpaceDE/>
        <w:autoSpaceDN/>
        <w:adjustRightInd/>
        <w:snapToGrid w:val="0"/>
        <w:spacing w:after="0"/>
        <w:textAlignment w:val="auto"/>
        <w:rPr>
          <w:rFonts w:ascii="Arial" w:eastAsia="Yu Mincho" w:hAnsi="Arial" w:cs="Arial"/>
          <w:kern w:val="2"/>
          <w:lang w:val="en-US" w:eastAsia="ja-JP"/>
        </w:rPr>
      </w:pPr>
      <w:r w:rsidRPr="002F3E61">
        <w:rPr>
          <w:rFonts w:ascii="Arial" w:eastAsia="Yu Mincho" w:hAnsi="Arial" w:cs="Arial"/>
          <w:kern w:val="2"/>
          <w:lang w:val="en-US" w:eastAsia="ja-JP"/>
        </w:rPr>
        <w:t>R5-243796</w:t>
      </w:r>
      <w:bookmarkStart w:id="0" w:name="_GoBack"/>
      <w:bookmarkEnd w:id="0"/>
      <w:r w:rsidR="00E31EC2" w:rsidRPr="004D6004">
        <w:rPr>
          <w:rFonts w:ascii="Arial" w:eastAsia="Yu Mincho" w:hAnsi="Arial" w:cs="Arial"/>
          <w:kern w:val="2"/>
          <w:lang w:val="en-US" w:eastAsia="ja-JP"/>
        </w:rPr>
        <w:t>,</w:t>
      </w:r>
      <w:r w:rsidR="00E31EC2" w:rsidRPr="00E31EC2">
        <w:rPr>
          <w:rFonts w:ascii="Arial" w:eastAsia="Yu Mincho" w:hAnsi="Arial" w:cs="Arial"/>
          <w:kern w:val="2"/>
          <w:lang w:val="en-US" w:eastAsia="ja-JP"/>
        </w:rPr>
        <w:t xml:space="preserve"> </w:t>
      </w:r>
      <w:r w:rsidR="007C1715" w:rsidRPr="007C1715">
        <w:rPr>
          <w:rFonts w:ascii="Arial" w:eastAsia="Yu Mincho" w:hAnsi="Arial" w:cs="Arial"/>
          <w:kern w:val="2"/>
          <w:lang w:val="en-US" w:eastAsia="ja-JP"/>
        </w:rPr>
        <w:t>Adding TP analysis for new SUL test case 6.3C.3.6</w:t>
      </w:r>
      <w:r w:rsidR="007C1715">
        <w:rPr>
          <w:rFonts w:ascii="Arial" w:eastAsia="Yu Mincho" w:hAnsi="Arial" w:cs="Arial"/>
          <w:kern w:val="2"/>
          <w:lang w:val="en-US" w:eastAsia="ja-JP"/>
        </w:rPr>
        <w:t xml:space="preserve">, </w:t>
      </w:r>
      <w:r w:rsidR="00E31EC2" w:rsidRPr="00E31EC2">
        <w:rPr>
          <w:rFonts w:ascii="Arial" w:eastAsia="Yu Mincho" w:hAnsi="Arial" w:cs="Arial"/>
          <w:kern w:val="2"/>
          <w:lang w:val="en-US" w:eastAsia="ja-JP"/>
        </w:rPr>
        <w:t xml:space="preserve">Huawei, </w:t>
      </w:r>
      <w:proofErr w:type="spellStart"/>
      <w:r w:rsidR="00E31EC2" w:rsidRPr="00E31EC2">
        <w:rPr>
          <w:rFonts w:ascii="Arial" w:eastAsia="Yu Mincho" w:hAnsi="Arial" w:cs="Arial"/>
          <w:kern w:val="2"/>
          <w:lang w:val="en-US" w:eastAsia="ja-JP"/>
        </w:rPr>
        <w:t>Hisilicon</w:t>
      </w:r>
      <w:proofErr w:type="spellEnd"/>
      <w:r w:rsidR="00E31EC2" w:rsidRPr="00E31EC2">
        <w:rPr>
          <w:rFonts w:ascii="Arial" w:eastAsia="Yu Mincho" w:hAnsi="Arial" w:cs="Arial"/>
          <w:kern w:val="2"/>
          <w:lang w:val="en-US" w:eastAsia="ja-JP"/>
        </w:rPr>
        <w:t>, RAN5#103</w:t>
      </w:r>
    </w:p>
    <w:p w14:paraId="61ADC771" w14:textId="77777777" w:rsidR="00FF7CCD" w:rsidRPr="001959AF" w:rsidRDefault="00FF7CCD" w:rsidP="00FF7CCD">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lastRenderedPageBreak/>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2C314B" w14:textId="77777777" w:rsidR="00EF772A" w:rsidRDefault="00EF772A">
      <w:r>
        <w:separator/>
      </w:r>
    </w:p>
  </w:endnote>
  <w:endnote w:type="continuationSeparator" w:id="0">
    <w:p w14:paraId="3EBAEA6C" w14:textId="77777777" w:rsidR="00EF772A" w:rsidRDefault="00EF77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微软雅黑"/>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3A376E" w14:textId="1AAFF42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2F3E61">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2F3E61">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C686CF" w14:textId="77777777" w:rsidR="00EF772A" w:rsidRDefault="00EF772A">
      <w:r>
        <w:separator/>
      </w:r>
    </w:p>
  </w:footnote>
  <w:footnote w:type="continuationSeparator" w:id="0">
    <w:p w14:paraId="4EEAF307" w14:textId="77777777" w:rsidR="00EF772A" w:rsidRDefault="00EF772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7C2D4F"/>
    <w:multiLevelType w:val="singleLevel"/>
    <w:tmpl w:val="02D26D76"/>
    <w:lvl w:ilvl="0">
      <w:start w:val="1"/>
      <w:numFmt w:val="decimal"/>
      <w:lvlText w:val="[%1]"/>
      <w:lvlJc w:val="left"/>
      <w:pPr>
        <w:ind w:left="845" w:hanging="420"/>
      </w:pPr>
      <w:rPr>
        <w:rFonts w:hint="eastAsia"/>
        <w:b w:val="0"/>
        <w:bCs/>
      </w:rPr>
    </w:lvl>
  </w:abstractNum>
  <w:abstractNum w:abstractNumId="1" w15:restartNumberingAfterBreak="0">
    <w:nsid w:val="09D905A3"/>
    <w:multiLevelType w:val="singleLevel"/>
    <w:tmpl w:val="02D26D76"/>
    <w:lvl w:ilvl="0">
      <w:start w:val="1"/>
      <w:numFmt w:val="decimal"/>
      <w:lvlText w:val="[%1]"/>
      <w:lvlJc w:val="left"/>
      <w:pPr>
        <w:ind w:left="845" w:hanging="420"/>
      </w:pPr>
      <w:rPr>
        <w:rFonts w:hint="eastAsia"/>
        <w:b w:val="0"/>
        <w:bCs/>
      </w:rPr>
    </w:lvl>
  </w:abstractNum>
  <w:abstractNum w:abstractNumId="2"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E5B4AE9"/>
    <w:multiLevelType w:val="singleLevel"/>
    <w:tmpl w:val="02D26D76"/>
    <w:lvl w:ilvl="0">
      <w:start w:val="1"/>
      <w:numFmt w:val="decimal"/>
      <w:lvlText w:val="[%1]"/>
      <w:lvlJc w:val="left"/>
      <w:pPr>
        <w:ind w:left="845" w:hanging="420"/>
      </w:pPr>
      <w:rPr>
        <w:rFonts w:hint="eastAsia"/>
        <w:b w:val="0"/>
        <w:bCs/>
      </w:rPr>
    </w:lvl>
  </w:abstractNum>
  <w:abstractNum w:abstractNumId="5"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278019D4"/>
    <w:multiLevelType w:val="hybridMultilevel"/>
    <w:tmpl w:val="B1127434"/>
    <w:lvl w:ilvl="0" w:tplc="784A45FC">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1034930"/>
    <w:multiLevelType w:val="singleLevel"/>
    <w:tmpl w:val="02D26D76"/>
    <w:lvl w:ilvl="0">
      <w:start w:val="1"/>
      <w:numFmt w:val="decimal"/>
      <w:lvlText w:val="[%1]"/>
      <w:lvlJc w:val="left"/>
      <w:pPr>
        <w:ind w:left="845" w:hanging="420"/>
      </w:pPr>
      <w:rPr>
        <w:rFonts w:hint="eastAsia"/>
        <w:b w:val="0"/>
        <w:bCs/>
      </w:rPr>
    </w:lvl>
  </w:abstractNum>
  <w:abstractNum w:abstractNumId="14"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0B45C83"/>
    <w:multiLevelType w:val="singleLevel"/>
    <w:tmpl w:val="02D26D76"/>
    <w:lvl w:ilvl="0">
      <w:start w:val="1"/>
      <w:numFmt w:val="decimal"/>
      <w:lvlText w:val="[%1]"/>
      <w:lvlJc w:val="left"/>
      <w:pPr>
        <w:ind w:left="845" w:hanging="420"/>
      </w:pPr>
      <w:rPr>
        <w:rFonts w:hint="eastAsia"/>
        <w:b w:val="0"/>
        <w:bCs/>
      </w:rPr>
    </w:lvl>
  </w:abstractNum>
  <w:abstractNum w:abstractNumId="17" w15:restartNumberingAfterBreak="0">
    <w:nsid w:val="5439591A"/>
    <w:multiLevelType w:val="hybridMultilevel"/>
    <w:tmpl w:val="C10EA792"/>
    <w:lvl w:ilvl="0" w:tplc="04090001">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8"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9"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FCB28F8"/>
    <w:multiLevelType w:val="singleLevel"/>
    <w:tmpl w:val="02D26D76"/>
    <w:lvl w:ilvl="0">
      <w:start w:val="1"/>
      <w:numFmt w:val="decimal"/>
      <w:lvlText w:val="[%1]"/>
      <w:lvlJc w:val="left"/>
      <w:pPr>
        <w:ind w:left="845" w:hanging="420"/>
      </w:pPr>
      <w:rPr>
        <w:rFonts w:hint="eastAsia"/>
        <w:b w:val="0"/>
        <w:bCs/>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6DC0377B"/>
    <w:multiLevelType w:val="singleLevel"/>
    <w:tmpl w:val="02D26D76"/>
    <w:lvl w:ilvl="0">
      <w:start w:val="1"/>
      <w:numFmt w:val="decimal"/>
      <w:lvlText w:val="[%1]"/>
      <w:lvlJc w:val="left"/>
      <w:pPr>
        <w:ind w:left="845" w:hanging="420"/>
      </w:pPr>
      <w:rPr>
        <w:rFonts w:hint="eastAsia"/>
        <w:b w:val="0"/>
        <w:bCs/>
      </w:rPr>
    </w:lvl>
  </w:abstractNum>
  <w:abstractNum w:abstractNumId="23"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1"/>
  </w:num>
  <w:num w:numId="2">
    <w:abstractNumId w:val="2"/>
  </w:num>
  <w:num w:numId="3">
    <w:abstractNumId w:val="24"/>
  </w:num>
  <w:num w:numId="4">
    <w:abstractNumId w:val="21"/>
  </w:num>
  <w:num w:numId="5">
    <w:abstractNumId w:val="10"/>
  </w:num>
  <w:num w:numId="6">
    <w:abstractNumId w:val="25"/>
  </w:num>
  <w:num w:numId="7">
    <w:abstractNumId w:val="3"/>
  </w:num>
  <w:num w:numId="8">
    <w:abstractNumId w:val="9"/>
  </w:num>
  <w:num w:numId="9">
    <w:abstractNumId w:val="18"/>
  </w:num>
  <w:num w:numId="10">
    <w:abstractNumId w:val="26"/>
  </w:num>
  <w:num w:numId="11">
    <w:abstractNumId w:val="19"/>
  </w:num>
  <w:num w:numId="12">
    <w:abstractNumId w:val="15"/>
  </w:num>
  <w:num w:numId="13">
    <w:abstractNumId w:val="23"/>
  </w:num>
  <w:num w:numId="14">
    <w:abstractNumId w:val="6"/>
  </w:num>
  <w:num w:numId="15">
    <w:abstractNumId w:val="14"/>
  </w:num>
  <w:num w:numId="16">
    <w:abstractNumId w:val="5"/>
  </w:num>
  <w:num w:numId="17">
    <w:abstractNumId w:val="12"/>
  </w:num>
  <w:num w:numId="18">
    <w:abstractNumId w:val="7"/>
  </w:num>
  <w:num w:numId="19">
    <w:abstractNumId w:val="17"/>
  </w:num>
  <w:num w:numId="20">
    <w:abstractNumId w:val="8"/>
  </w:num>
  <w:num w:numId="21">
    <w:abstractNumId w:val="20"/>
  </w:num>
  <w:num w:numId="22">
    <w:abstractNumId w:val="0"/>
  </w:num>
  <w:num w:numId="23">
    <w:abstractNumId w:val="13"/>
  </w:num>
  <w:num w:numId="24">
    <w:abstractNumId w:val="4"/>
  </w:num>
  <w:num w:numId="25">
    <w:abstractNumId w:val="1"/>
  </w:num>
  <w:num w:numId="26">
    <w:abstractNumId w:val="22"/>
  </w:num>
  <w:num w:numId="2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5A54"/>
    <w:rsid w:val="00007BD0"/>
    <w:rsid w:val="0001131E"/>
    <w:rsid w:val="00011C3B"/>
    <w:rsid w:val="00011F33"/>
    <w:rsid w:val="000235CB"/>
    <w:rsid w:val="000276C5"/>
    <w:rsid w:val="00036B60"/>
    <w:rsid w:val="0004456C"/>
    <w:rsid w:val="0005259B"/>
    <w:rsid w:val="00053FEE"/>
    <w:rsid w:val="00060AE4"/>
    <w:rsid w:val="000746A7"/>
    <w:rsid w:val="00087E10"/>
    <w:rsid w:val="000910BB"/>
    <w:rsid w:val="000926AF"/>
    <w:rsid w:val="000A3ED2"/>
    <w:rsid w:val="000A487A"/>
    <w:rsid w:val="000C00FA"/>
    <w:rsid w:val="000C0187"/>
    <w:rsid w:val="000C360E"/>
    <w:rsid w:val="000C51AA"/>
    <w:rsid w:val="000D17BC"/>
    <w:rsid w:val="000D2186"/>
    <w:rsid w:val="000E4F35"/>
    <w:rsid w:val="000F6C1C"/>
    <w:rsid w:val="00110BAE"/>
    <w:rsid w:val="00116F4B"/>
    <w:rsid w:val="001229F4"/>
    <w:rsid w:val="0012728E"/>
    <w:rsid w:val="00137471"/>
    <w:rsid w:val="00150FD3"/>
    <w:rsid w:val="00184428"/>
    <w:rsid w:val="00193D7E"/>
    <w:rsid w:val="001959AF"/>
    <w:rsid w:val="001A248F"/>
    <w:rsid w:val="001A3B5F"/>
    <w:rsid w:val="001A4904"/>
    <w:rsid w:val="001A517F"/>
    <w:rsid w:val="001A5272"/>
    <w:rsid w:val="001A659D"/>
    <w:rsid w:val="001B51AB"/>
    <w:rsid w:val="001B5CA8"/>
    <w:rsid w:val="001C4490"/>
    <w:rsid w:val="001D0546"/>
    <w:rsid w:val="001D2C1A"/>
    <w:rsid w:val="001D3BA2"/>
    <w:rsid w:val="001D44B7"/>
    <w:rsid w:val="001E0075"/>
    <w:rsid w:val="001E4E22"/>
    <w:rsid w:val="001F1B1F"/>
    <w:rsid w:val="001F2A20"/>
    <w:rsid w:val="001F486F"/>
    <w:rsid w:val="0020003A"/>
    <w:rsid w:val="00204750"/>
    <w:rsid w:val="00207DC4"/>
    <w:rsid w:val="00217988"/>
    <w:rsid w:val="00222707"/>
    <w:rsid w:val="0022401B"/>
    <w:rsid w:val="0022485E"/>
    <w:rsid w:val="00243A99"/>
    <w:rsid w:val="002834BB"/>
    <w:rsid w:val="002843F7"/>
    <w:rsid w:val="0029567C"/>
    <w:rsid w:val="002A6F12"/>
    <w:rsid w:val="002C0B82"/>
    <w:rsid w:val="002F3E61"/>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81A02"/>
    <w:rsid w:val="0039390A"/>
    <w:rsid w:val="00394AB0"/>
    <w:rsid w:val="00396252"/>
    <w:rsid w:val="003A4B47"/>
    <w:rsid w:val="003B24AF"/>
    <w:rsid w:val="003B7182"/>
    <w:rsid w:val="003D087F"/>
    <w:rsid w:val="003D0EF4"/>
    <w:rsid w:val="003D5036"/>
    <w:rsid w:val="003D6EFF"/>
    <w:rsid w:val="003D764D"/>
    <w:rsid w:val="003E3A1A"/>
    <w:rsid w:val="003E46E8"/>
    <w:rsid w:val="003F1B9F"/>
    <w:rsid w:val="003F38BF"/>
    <w:rsid w:val="0040091C"/>
    <w:rsid w:val="004041EA"/>
    <w:rsid w:val="00406D7A"/>
    <w:rsid w:val="004121B8"/>
    <w:rsid w:val="004258BA"/>
    <w:rsid w:val="00430959"/>
    <w:rsid w:val="00447900"/>
    <w:rsid w:val="004531C9"/>
    <w:rsid w:val="00457D91"/>
    <w:rsid w:val="00460C31"/>
    <w:rsid w:val="00464E5B"/>
    <w:rsid w:val="0047055A"/>
    <w:rsid w:val="00474450"/>
    <w:rsid w:val="004810A1"/>
    <w:rsid w:val="004873E6"/>
    <w:rsid w:val="004A6E6D"/>
    <w:rsid w:val="004B15B8"/>
    <w:rsid w:val="004B3950"/>
    <w:rsid w:val="004B566C"/>
    <w:rsid w:val="004B7B48"/>
    <w:rsid w:val="004D4AB1"/>
    <w:rsid w:val="004D6004"/>
    <w:rsid w:val="004E386F"/>
    <w:rsid w:val="004F218A"/>
    <w:rsid w:val="0050334E"/>
    <w:rsid w:val="00505387"/>
    <w:rsid w:val="00512DF7"/>
    <w:rsid w:val="005141E7"/>
    <w:rsid w:val="00517E63"/>
    <w:rsid w:val="00526B0D"/>
    <w:rsid w:val="00537AB8"/>
    <w:rsid w:val="00542949"/>
    <w:rsid w:val="0055346F"/>
    <w:rsid w:val="0055426E"/>
    <w:rsid w:val="005579FF"/>
    <w:rsid w:val="0056414E"/>
    <w:rsid w:val="005776DD"/>
    <w:rsid w:val="00582117"/>
    <w:rsid w:val="0058478F"/>
    <w:rsid w:val="005909B9"/>
    <w:rsid w:val="00593315"/>
    <w:rsid w:val="005938A1"/>
    <w:rsid w:val="005A170D"/>
    <w:rsid w:val="005A31D7"/>
    <w:rsid w:val="005A6C96"/>
    <w:rsid w:val="005C00CB"/>
    <w:rsid w:val="005D0418"/>
    <w:rsid w:val="005E1D58"/>
    <w:rsid w:val="005E44A8"/>
    <w:rsid w:val="00606ADD"/>
    <w:rsid w:val="00610E37"/>
    <w:rsid w:val="00615418"/>
    <w:rsid w:val="006207ED"/>
    <w:rsid w:val="00626BC9"/>
    <w:rsid w:val="0064500B"/>
    <w:rsid w:val="006458DF"/>
    <w:rsid w:val="00650D52"/>
    <w:rsid w:val="00657770"/>
    <w:rsid w:val="006615B2"/>
    <w:rsid w:val="00662313"/>
    <w:rsid w:val="00665963"/>
    <w:rsid w:val="006708B7"/>
    <w:rsid w:val="00673911"/>
    <w:rsid w:val="0067526E"/>
    <w:rsid w:val="006764C9"/>
    <w:rsid w:val="006870C9"/>
    <w:rsid w:val="006A3ADF"/>
    <w:rsid w:val="006A7BCB"/>
    <w:rsid w:val="006B4C1E"/>
    <w:rsid w:val="006C090F"/>
    <w:rsid w:val="006C4E32"/>
    <w:rsid w:val="006C56D8"/>
    <w:rsid w:val="006D07AE"/>
    <w:rsid w:val="006D1C93"/>
    <w:rsid w:val="006E3F11"/>
    <w:rsid w:val="006E526C"/>
    <w:rsid w:val="006F16DA"/>
    <w:rsid w:val="007011B4"/>
    <w:rsid w:val="00701410"/>
    <w:rsid w:val="007113A1"/>
    <w:rsid w:val="00714D27"/>
    <w:rsid w:val="00721CF6"/>
    <w:rsid w:val="00723E46"/>
    <w:rsid w:val="00733826"/>
    <w:rsid w:val="00766CFB"/>
    <w:rsid w:val="00774FEA"/>
    <w:rsid w:val="00775031"/>
    <w:rsid w:val="007816FF"/>
    <w:rsid w:val="00783B44"/>
    <w:rsid w:val="00785028"/>
    <w:rsid w:val="007A3A5A"/>
    <w:rsid w:val="007A4370"/>
    <w:rsid w:val="007B3BBD"/>
    <w:rsid w:val="007C08F9"/>
    <w:rsid w:val="007C1715"/>
    <w:rsid w:val="007E1D15"/>
    <w:rsid w:val="007E1DEA"/>
    <w:rsid w:val="007E2202"/>
    <w:rsid w:val="008145EA"/>
    <w:rsid w:val="00815869"/>
    <w:rsid w:val="00816B81"/>
    <w:rsid w:val="00823B90"/>
    <w:rsid w:val="0083266E"/>
    <w:rsid w:val="008546E5"/>
    <w:rsid w:val="00865EA8"/>
    <w:rsid w:val="008678F0"/>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6549"/>
    <w:rsid w:val="008D70D2"/>
    <w:rsid w:val="00900AE8"/>
    <w:rsid w:val="00900DAD"/>
    <w:rsid w:val="00912EF5"/>
    <w:rsid w:val="0091408E"/>
    <w:rsid w:val="009301AC"/>
    <w:rsid w:val="009378CA"/>
    <w:rsid w:val="009466CE"/>
    <w:rsid w:val="0095025E"/>
    <w:rsid w:val="00955C4C"/>
    <w:rsid w:val="0097628D"/>
    <w:rsid w:val="009840CD"/>
    <w:rsid w:val="00995338"/>
    <w:rsid w:val="00996777"/>
    <w:rsid w:val="009A5DE1"/>
    <w:rsid w:val="009C0BC7"/>
    <w:rsid w:val="009C6592"/>
    <w:rsid w:val="009D1836"/>
    <w:rsid w:val="009D1D44"/>
    <w:rsid w:val="009E209B"/>
    <w:rsid w:val="009E6EEC"/>
    <w:rsid w:val="009F0747"/>
    <w:rsid w:val="00A02938"/>
    <w:rsid w:val="00A03514"/>
    <w:rsid w:val="00A0480C"/>
    <w:rsid w:val="00A144E7"/>
    <w:rsid w:val="00A17079"/>
    <w:rsid w:val="00A21AE1"/>
    <w:rsid w:val="00A36DF1"/>
    <w:rsid w:val="00A40BB7"/>
    <w:rsid w:val="00A448C3"/>
    <w:rsid w:val="00A458D4"/>
    <w:rsid w:val="00A46FB7"/>
    <w:rsid w:val="00A508C3"/>
    <w:rsid w:val="00A53118"/>
    <w:rsid w:val="00A86AB5"/>
    <w:rsid w:val="00A97226"/>
    <w:rsid w:val="00AA0E64"/>
    <w:rsid w:val="00AA142F"/>
    <w:rsid w:val="00AA53DB"/>
    <w:rsid w:val="00AA7264"/>
    <w:rsid w:val="00AB0861"/>
    <w:rsid w:val="00AB239A"/>
    <w:rsid w:val="00AC39FB"/>
    <w:rsid w:val="00AD51D1"/>
    <w:rsid w:val="00AD53C7"/>
    <w:rsid w:val="00AD7ADC"/>
    <w:rsid w:val="00AE08EB"/>
    <w:rsid w:val="00AF3414"/>
    <w:rsid w:val="00B00BBE"/>
    <w:rsid w:val="00B05C93"/>
    <w:rsid w:val="00B10710"/>
    <w:rsid w:val="00B16605"/>
    <w:rsid w:val="00B208FA"/>
    <w:rsid w:val="00B23CF9"/>
    <w:rsid w:val="00B25C12"/>
    <w:rsid w:val="00B2766F"/>
    <w:rsid w:val="00B31ABC"/>
    <w:rsid w:val="00B445ED"/>
    <w:rsid w:val="00B611CC"/>
    <w:rsid w:val="00B627E9"/>
    <w:rsid w:val="00B6300F"/>
    <w:rsid w:val="00B70389"/>
    <w:rsid w:val="00B84623"/>
    <w:rsid w:val="00BA494B"/>
    <w:rsid w:val="00BA51EF"/>
    <w:rsid w:val="00BA64E3"/>
    <w:rsid w:val="00BB66D5"/>
    <w:rsid w:val="00BC7E6E"/>
    <w:rsid w:val="00BD583A"/>
    <w:rsid w:val="00BE1D1F"/>
    <w:rsid w:val="00BE256D"/>
    <w:rsid w:val="00BE3060"/>
    <w:rsid w:val="00BE5E66"/>
    <w:rsid w:val="00BE6BBA"/>
    <w:rsid w:val="00C00281"/>
    <w:rsid w:val="00C05625"/>
    <w:rsid w:val="00C05870"/>
    <w:rsid w:val="00C1751E"/>
    <w:rsid w:val="00C17C6C"/>
    <w:rsid w:val="00C21339"/>
    <w:rsid w:val="00C266F9"/>
    <w:rsid w:val="00C371EA"/>
    <w:rsid w:val="00C421F4"/>
    <w:rsid w:val="00C445AD"/>
    <w:rsid w:val="00C44CBA"/>
    <w:rsid w:val="00C458F0"/>
    <w:rsid w:val="00C4666A"/>
    <w:rsid w:val="00C479A3"/>
    <w:rsid w:val="00C50477"/>
    <w:rsid w:val="00C74DAF"/>
    <w:rsid w:val="00C80116"/>
    <w:rsid w:val="00C87BFC"/>
    <w:rsid w:val="00C94341"/>
    <w:rsid w:val="00CA0BE1"/>
    <w:rsid w:val="00CA3024"/>
    <w:rsid w:val="00CC20A6"/>
    <w:rsid w:val="00CC63F2"/>
    <w:rsid w:val="00CD7C48"/>
    <w:rsid w:val="00CD7EAD"/>
    <w:rsid w:val="00CF1CC1"/>
    <w:rsid w:val="00CF5E71"/>
    <w:rsid w:val="00CF7FAC"/>
    <w:rsid w:val="00D160C1"/>
    <w:rsid w:val="00D17794"/>
    <w:rsid w:val="00D22398"/>
    <w:rsid w:val="00D27911"/>
    <w:rsid w:val="00D35E6C"/>
    <w:rsid w:val="00D42DDD"/>
    <w:rsid w:val="00D436CF"/>
    <w:rsid w:val="00D44DB8"/>
    <w:rsid w:val="00D45B2F"/>
    <w:rsid w:val="00D46E88"/>
    <w:rsid w:val="00D60BD6"/>
    <w:rsid w:val="00D613A9"/>
    <w:rsid w:val="00D67E61"/>
    <w:rsid w:val="00D70D86"/>
    <w:rsid w:val="00D76BA4"/>
    <w:rsid w:val="00D8021D"/>
    <w:rsid w:val="00D82D10"/>
    <w:rsid w:val="00D86784"/>
    <w:rsid w:val="00D91741"/>
    <w:rsid w:val="00D920E6"/>
    <w:rsid w:val="00DA004C"/>
    <w:rsid w:val="00DB37C0"/>
    <w:rsid w:val="00DC3E21"/>
    <w:rsid w:val="00DD0E66"/>
    <w:rsid w:val="00DE0236"/>
    <w:rsid w:val="00DE2A08"/>
    <w:rsid w:val="00DE2B4D"/>
    <w:rsid w:val="00E00E44"/>
    <w:rsid w:val="00E01570"/>
    <w:rsid w:val="00E049A8"/>
    <w:rsid w:val="00E06B92"/>
    <w:rsid w:val="00E12ECB"/>
    <w:rsid w:val="00E1451F"/>
    <w:rsid w:val="00E15A72"/>
    <w:rsid w:val="00E15E28"/>
    <w:rsid w:val="00E16577"/>
    <w:rsid w:val="00E21DC7"/>
    <w:rsid w:val="00E26DBE"/>
    <w:rsid w:val="00E31EC2"/>
    <w:rsid w:val="00E36051"/>
    <w:rsid w:val="00E544FA"/>
    <w:rsid w:val="00E55E83"/>
    <w:rsid w:val="00E5792E"/>
    <w:rsid w:val="00E6077C"/>
    <w:rsid w:val="00E6618E"/>
    <w:rsid w:val="00E77436"/>
    <w:rsid w:val="00E82C8E"/>
    <w:rsid w:val="00E87CFA"/>
    <w:rsid w:val="00E93D77"/>
    <w:rsid w:val="00E94196"/>
    <w:rsid w:val="00E95264"/>
    <w:rsid w:val="00EA2172"/>
    <w:rsid w:val="00EA2DC1"/>
    <w:rsid w:val="00EC5571"/>
    <w:rsid w:val="00ED0E8F"/>
    <w:rsid w:val="00ED273A"/>
    <w:rsid w:val="00EE1504"/>
    <w:rsid w:val="00EE349F"/>
    <w:rsid w:val="00EE3B5B"/>
    <w:rsid w:val="00EE4CC9"/>
    <w:rsid w:val="00EF3B84"/>
    <w:rsid w:val="00EF4800"/>
    <w:rsid w:val="00EF674A"/>
    <w:rsid w:val="00EF772A"/>
    <w:rsid w:val="00F00A3D"/>
    <w:rsid w:val="00F17CA4"/>
    <w:rsid w:val="00F20B7B"/>
    <w:rsid w:val="00F22D65"/>
    <w:rsid w:val="00F24DDD"/>
    <w:rsid w:val="00F2770B"/>
    <w:rsid w:val="00F42416"/>
    <w:rsid w:val="00F549A3"/>
    <w:rsid w:val="00F55CBF"/>
    <w:rsid w:val="00F72B10"/>
    <w:rsid w:val="00F77359"/>
    <w:rsid w:val="00F86A73"/>
    <w:rsid w:val="00FA52E3"/>
    <w:rsid w:val="00FA58DA"/>
    <w:rsid w:val="00FC345B"/>
    <w:rsid w:val="00FC555E"/>
    <w:rsid w:val="00FD4E37"/>
    <w:rsid w:val="00FF7C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840C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9840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9840CD"/>
    <w:pPr>
      <w:pBdr>
        <w:top w:val="none" w:sz="0" w:space="0" w:color="auto"/>
      </w:pBdr>
      <w:spacing w:before="180"/>
      <w:outlineLvl w:val="1"/>
    </w:pPr>
    <w:rPr>
      <w:sz w:val="32"/>
    </w:rPr>
  </w:style>
  <w:style w:type="paragraph" w:styleId="3">
    <w:name w:val="heading 3"/>
    <w:aliases w:val="Underrubrik2,H3,no break,Memo Heading 3"/>
    <w:basedOn w:val="2"/>
    <w:next w:val="a0"/>
    <w:qFormat/>
    <w:rsid w:val="009840C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9840CD"/>
    <w:pPr>
      <w:ind w:left="1418" w:hanging="1418"/>
      <w:outlineLvl w:val="3"/>
    </w:pPr>
    <w:rPr>
      <w:sz w:val="24"/>
    </w:rPr>
  </w:style>
  <w:style w:type="paragraph" w:styleId="5">
    <w:name w:val="heading 5"/>
    <w:aliases w:val="H5"/>
    <w:basedOn w:val="4"/>
    <w:next w:val="a0"/>
    <w:qFormat/>
    <w:rsid w:val="009840CD"/>
    <w:pPr>
      <w:ind w:left="1701" w:hanging="1701"/>
      <w:outlineLvl w:val="4"/>
    </w:pPr>
    <w:rPr>
      <w:sz w:val="22"/>
    </w:rPr>
  </w:style>
  <w:style w:type="paragraph" w:styleId="6">
    <w:name w:val="heading 6"/>
    <w:basedOn w:val="H6"/>
    <w:next w:val="a0"/>
    <w:link w:val="60"/>
    <w:qFormat/>
    <w:rsid w:val="009840CD"/>
    <w:pPr>
      <w:outlineLvl w:val="5"/>
    </w:pPr>
  </w:style>
  <w:style w:type="paragraph" w:styleId="7">
    <w:name w:val="heading 7"/>
    <w:basedOn w:val="H6"/>
    <w:next w:val="a0"/>
    <w:link w:val="70"/>
    <w:qFormat/>
    <w:rsid w:val="009840CD"/>
    <w:pPr>
      <w:outlineLvl w:val="6"/>
    </w:pPr>
  </w:style>
  <w:style w:type="paragraph" w:styleId="8">
    <w:name w:val="heading 8"/>
    <w:aliases w:val="Table Heading"/>
    <w:basedOn w:val="1"/>
    <w:next w:val="a0"/>
    <w:qFormat/>
    <w:rsid w:val="009840CD"/>
    <w:pPr>
      <w:ind w:left="0" w:firstLine="0"/>
      <w:outlineLvl w:val="7"/>
    </w:pPr>
  </w:style>
  <w:style w:type="paragraph" w:styleId="9">
    <w:name w:val="heading 9"/>
    <w:aliases w:val="Figure Heading,FH"/>
    <w:basedOn w:val="8"/>
    <w:next w:val="a0"/>
    <w:qFormat/>
    <w:rsid w:val="009840C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9840CD"/>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9840CD"/>
    <w:pPr>
      <w:spacing w:before="180"/>
      <w:ind w:left="2693" w:hanging="2693"/>
    </w:pPr>
    <w:rPr>
      <w:b/>
    </w:rPr>
  </w:style>
  <w:style w:type="paragraph" w:styleId="10">
    <w:name w:val="toc 1"/>
    <w:semiHidden/>
    <w:rsid w:val="009840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840C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9840CD"/>
    <w:pPr>
      <w:ind w:left="1701" w:hanging="1701"/>
    </w:pPr>
  </w:style>
  <w:style w:type="paragraph" w:styleId="40">
    <w:name w:val="toc 4"/>
    <w:basedOn w:val="30"/>
    <w:rsid w:val="009840CD"/>
    <w:pPr>
      <w:ind w:left="1418" w:hanging="1418"/>
    </w:pPr>
  </w:style>
  <w:style w:type="paragraph" w:styleId="30">
    <w:name w:val="toc 3"/>
    <w:basedOn w:val="20"/>
    <w:rsid w:val="009840CD"/>
    <w:pPr>
      <w:ind w:left="1134" w:hanging="1134"/>
    </w:pPr>
  </w:style>
  <w:style w:type="paragraph" w:styleId="20">
    <w:name w:val="toc 2"/>
    <w:basedOn w:val="10"/>
    <w:rsid w:val="009840CD"/>
    <w:pPr>
      <w:keepNext w:val="0"/>
      <w:spacing w:before="0"/>
      <w:ind w:left="851" w:hanging="851"/>
    </w:pPr>
    <w:rPr>
      <w:sz w:val="20"/>
    </w:rPr>
  </w:style>
  <w:style w:type="paragraph" w:styleId="21">
    <w:name w:val="index 2"/>
    <w:basedOn w:val="11"/>
    <w:rsid w:val="009840CD"/>
    <w:pPr>
      <w:ind w:left="284"/>
    </w:pPr>
  </w:style>
  <w:style w:type="paragraph" w:styleId="11">
    <w:name w:val="index 1"/>
    <w:basedOn w:val="a0"/>
    <w:rsid w:val="009840CD"/>
    <w:pPr>
      <w:keepLines/>
      <w:spacing w:after="0"/>
    </w:pPr>
  </w:style>
  <w:style w:type="paragraph" w:customStyle="1" w:styleId="ZH">
    <w:name w:val="ZH"/>
    <w:rsid w:val="009840C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9840CD"/>
    <w:pPr>
      <w:outlineLvl w:val="9"/>
    </w:pPr>
  </w:style>
  <w:style w:type="paragraph" w:styleId="22">
    <w:name w:val="List Number 2"/>
    <w:basedOn w:val="a5"/>
    <w:rsid w:val="009840C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9840C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9840C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9840CD"/>
    <w:pPr>
      <w:keepLines/>
      <w:spacing w:after="0"/>
      <w:ind w:left="454" w:hanging="454"/>
    </w:pPr>
    <w:rPr>
      <w:sz w:val="16"/>
    </w:rPr>
  </w:style>
  <w:style w:type="paragraph" w:customStyle="1" w:styleId="TAH">
    <w:name w:val="TAH"/>
    <w:basedOn w:val="TAC"/>
    <w:link w:val="TAHCar"/>
    <w:rsid w:val="009840CD"/>
    <w:rPr>
      <w:b/>
    </w:rPr>
  </w:style>
  <w:style w:type="paragraph" w:customStyle="1" w:styleId="TAC">
    <w:name w:val="TAC"/>
    <w:basedOn w:val="TAL"/>
    <w:link w:val="TACChar"/>
    <w:rsid w:val="009840CD"/>
    <w:pPr>
      <w:jc w:val="center"/>
    </w:pPr>
  </w:style>
  <w:style w:type="paragraph" w:customStyle="1" w:styleId="TF">
    <w:name w:val="TF"/>
    <w:basedOn w:val="TH"/>
    <w:rsid w:val="009840CD"/>
    <w:pPr>
      <w:keepNext w:val="0"/>
      <w:spacing w:before="0" w:after="240"/>
    </w:pPr>
  </w:style>
  <w:style w:type="paragraph" w:customStyle="1" w:styleId="NO">
    <w:name w:val="NO"/>
    <w:basedOn w:val="a0"/>
    <w:rsid w:val="009840CD"/>
    <w:pPr>
      <w:keepLines/>
      <w:ind w:left="1135" w:hanging="851"/>
    </w:pPr>
  </w:style>
  <w:style w:type="paragraph" w:styleId="90">
    <w:name w:val="toc 9"/>
    <w:basedOn w:val="80"/>
    <w:rsid w:val="009840CD"/>
    <w:pPr>
      <w:ind w:left="1418" w:hanging="1418"/>
    </w:pPr>
  </w:style>
  <w:style w:type="paragraph" w:customStyle="1" w:styleId="EX">
    <w:name w:val="EX"/>
    <w:basedOn w:val="a0"/>
    <w:rsid w:val="009840CD"/>
    <w:pPr>
      <w:keepLines/>
      <w:ind w:left="1702" w:hanging="1418"/>
    </w:pPr>
  </w:style>
  <w:style w:type="paragraph" w:customStyle="1" w:styleId="LD">
    <w:name w:val="LD"/>
    <w:rsid w:val="009840C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840CD"/>
    <w:pPr>
      <w:spacing w:after="0"/>
    </w:pPr>
  </w:style>
  <w:style w:type="paragraph" w:customStyle="1" w:styleId="EW">
    <w:name w:val="EW"/>
    <w:basedOn w:val="EX"/>
    <w:rsid w:val="009840CD"/>
    <w:pPr>
      <w:spacing w:after="0"/>
    </w:pPr>
  </w:style>
  <w:style w:type="paragraph" w:styleId="61">
    <w:name w:val="toc 6"/>
    <w:basedOn w:val="50"/>
    <w:next w:val="a0"/>
    <w:rsid w:val="009840CD"/>
    <w:pPr>
      <w:ind w:left="1985" w:hanging="1985"/>
    </w:pPr>
  </w:style>
  <w:style w:type="paragraph" w:styleId="71">
    <w:name w:val="toc 7"/>
    <w:basedOn w:val="61"/>
    <w:next w:val="a0"/>
    <w:rsid w:val="009840CD"/>
    <w:pPr>
      <w:ind w:left="2268" w:hanging="2268"/>
    </w:pPr>
  </w:style>
  <w:style w:type="paragraph" w:styleId="23">
    <w:name w:val="List Bullet 2"/>
    <w:aliases w:val="lb2"/>
    <w:basedOn w:val="aa"/>
    <w:rsid w:val="009840CD"/>
    <w:pPr>
      <w:ind w:left="851"/>
    </w:pPr>
  </w:style>
  <w:style w:type="paragraph" w:styleId="31">
    <w:name w:val="List Bullet 3"/>
    <w:basedOn w:val="23"/>
    <w:rsid w:val="009840CD"/>
    <w:pPr>
      <w:ind w:left="1135"/>
    </w:pPr>
  </w:style>
  <w:style w:type="paragraph" w:styleId="a5">
    <w:name w:val="List Number"/>
    <w:basedOn w:val="ab"/>
    <w:rsid w:val="009840CD"/>
  </w:style>
  <w:style w:type="paragraph" w:customStyle="1" w:styleId="EQ">
    <w:name w:val="EQ"/>
    <w:basedOn w:val="a0"/>
    <w:next w:val="a0"/>
    <w:rsid w:val="009840CD"/>
    <w:pPr>
      <w:keepLines/>
      <w:tabs>
        <w:tab w:val="center" w:pos="4536"/>
        <w:tab w:val="right" w:pos="9072"/>
      </w:tabs>
    </w:pPr>
    <w:rPr>
      <w:noProof/>
    </w:rPr>
  </w:style>
  <w:style w:type="paragraph" w:customStyle="1" w:styleId="TH">
    <w:name w:val="TH"/>
    <w:basedOn w:val="a0"/>
    <w:link w:val="THChar"/>
    <w:rsid w:val="009840CD"/>
    <w:pPr>
      <w:keepNext/>
      <w:keepLines/>
      <w:spacing w:before="60"/>
      <w:jc w:val="center"/>
    </w:pPr>
    <w:rPr>
      <w:rFonts w:ascii="Arial" w:hAnsi="Arial"/>
      <w:b/>
    </w:rPr>
  </w:style>
  <w:style w:type="paragraph" w:customStyle="1" w:styleId="NF">
    <w:name w:val="NF"/>
    <w:basedOn w:val="NO"/>
    <w:rsid w:val="009840CD"/>
    <w:pPr>
      <w:keepNext/>
      <w:spacing w:after="0"/>
    </w:pPr>
    <w:rPr>
      <w:rFonts w:ascii="Arial" w:hAnsi="Arial"/>
      <w:sz w:val="18"/>
    </w:rPr>
  </w:style>
  <w:style w:type="paragraph" w:customStyle="1" w:styleId="PL">
    <w:name w:val="PL"/>
    <w:rsid w:val="00984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840CD"/>
    <w:pPr>
      <w:jc w:val="right"/>
    </w:pPr>
  </w:style>
  <w:style w:type="paragraph" w:customStyle="1" w:styleId="H6">
    <w:name w:val="H6"/>
    <w:basedOn w:val="5"/>
    <w:next w:val="a0"/>
    <w:rsid w:val="009840CD"/>
    <w:pPr>
      <w:ind w:left="1985" w:hanging="1985"/>
      <w:outlineLvl w:val="9"/>
    </w:pPr>
    <w:rPr>
      <w:sz w:val="20"/>
    </w:rPr>
  </w:style>
  <w:style w:type="paragraph" w:customStyle="1" w:styleId="TAN">
    <w:name w:val="TAN"/>
    <w:basedOn w:val="TAL"/>
    <w:link w:val="TANChar"/>
    <w:rsid w:val="009840CD"/>
    <w:pPr>
      <w:ind w:left="851" w:hanging="851"/>
    </w:pPr>
  </w:style>
  <w:style w:type="paragraph" w:customStyle="1" w:styleId="TAL">
    <w:name w:val="TAL"/>
    <w:basedOn w:val="a0"/>
    <w:link w:val="TALCar"/>
    <w:rsid w:val="009840CD"/>
    <w:pPr>
      <w:keepNext/>
      <w:keepLines/>
      <w:spacing w:after="0"/>
    </w:pPr>
    <w:rPr>
      <w:rFonts w:ascii="Arial" w:hAnsi="Arial"/>
      <w:sz w:val="18"/>
    </w:rPr>
  </w:style>
  <w:style w:type="paragraph" w:customStyle="1" w:styleId="ZA">
    <w:name w:val="ZA"/>
    <w:rsid w:val="009840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840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840C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840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840CD"/>
    <w:pPr>
      <w:framePr w:wrap="notBeside" w:y="16161"/>
    </w:pPr>
  </w:style>
  <w:style w:type="character" w:customStyle="1" w:styleId="ZGSM">
    <w:name w:val="ZGSM"/>
    <w:rsid w:val="009840CD"/>
  </w:style>
  <w:style w:type="paragraph" w:styleId="24">
    <w:name w:val="List 2"/>
    <w:basedOn w:val="ab"/>
    <w:rsid w:val="009840CD"/>
    <w:pPr>
      <w:ind w:left="851"/>
    </w:pPr>
  </w:style>
  <w:style w:type="paragraph" w:customStyle="1" w:styleId="ZG">
    <w:name w:val="ZG"/>
    <w:rsid w:val="009840C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9840CD"/>
    <w:pPr>
      <w:ind w:left="1135"/>
    </w:pPr>
  </w:style>
  <w:style w:type="paragraph" w:styleId="41">
    <w:name w:val="List 4"/>
    <w:basedOn w:val="32"/>
    <w:rsid w:val="009840CD"/>
    <w:pPr>
      <w:ind w:left="1418"/>
    </w:pPr>
  </w:style>
  <w:style w:type="paragraph" w:styleId="51">
    <w:name w:val="List 5"/>
    <w:basedOn w:val="41"/>
    <w:rsid w:val="009840CD"/>
    <w:pPr>
      <w:ind w:left="1702"/>
    </w:pPr>
  </w:style>
  <w:style w:type="paragraph" w:customStyle="1" w:styleId="EditorsNote">
    <w:name w:val="Editor's Note"/>
    <w:basedOn w:val="NO"/>
    <w:rsid w:val="009840CD"/>
    <w:rPr>
      <w:color w:val="FF0000"/>
    </w:rPr>
  </w:style>
  <w:style w:type="paragraph" w:styleId="ab">
    <w:name w:val="List"/>
    <w:basedOn w:val="a0"/>
    <w:rsid w:val="009840CD"/>
    <w:pPr>
      <w:ind w:left="568" w:hanging="284"/>
    </w:pPr>
  </w:style>
  <w:style w:type="paragraph" w:styleId="aa">
    <w:name w:val="List Bullet"/>
    <w:basedOn w:val="ab"/>
    <w:rsid w:val="009840CD"/>
  </w:style>
  <w:style w:type="paragraph" w:styleId="42">
    <w:name w:val="List Bullet 4"/>
    <w:basedOn w:val="31"/>
    <w:rsid w:val="009840CD"/>
    <w:pPr>
      <w:ind w:left="1418"/>
    </w:pPr>
  </w:style>
  <w:style w:type="paragraph" w:styleId="52">
    <w:name w:val="List Bullet 5"/>
    <w:basedOn w:val="42"/>
    <w:rsid w:val="009840CD"/>
    <w:pPr>
      <w:ind w:left="1702"/>
    </w:pPr>
  </w:style>
  <w:style w:type="paragraph" w:customStyle="1" w:styleId="B1">
    <w:name w:val="B1"/>
    <w:basedOn w:val="ab"/>
    <w:link w:val="B1Char1"/>
    <w:rsid w:val="009840CD"/>
  </w:style>
  <w:style w:type="paragraph" w:customStyle="1" w:styleId="B2">
    <w:name w:val="B2"/>
    <w:basedOn w:val="24"/>
    <w:rsid w:val="009840CD"/>
  </w:style>
  <w:style w:type="paragraph" w:customStyle="1" w:styleId="B3">
    <w:name w:val="B3"/>
    <w:basedOn w:val="32"/>
    <w:rsid w:val="009840CD"/>
  </w:style>
  <w:style w:type="paragraph" w:customStyle="1" w:styleId="B4">
    <w:name w:val="B4"/>
    <w:basedOn w:val="41"/>
    <w:rsid w:val="009840CD"/>
  </w:style>
  <w:style w:type="paragraph" w:customStyle="1" w:styleId="B5">
    <w:name w:val="B5"/>
    <w:basedOn w:val="51"/>
    <w:rsid w:val="009840CD"/>
  </w:style>
  <w:style w:type="paragraph" w:styleId="ac">
    <w:name w:val="footer"/>
    <w:basedOn w:val="a6"/>
    <w:link w:val="ad"/>
    <w:rsid w:val="009840CD"/>
    <w:pPr>
      <w:jc w:val="center"/>
    </w:pPr>
    <w:rPr>
      <w:i/>
    </w:rPr>
  </w:style>
  <w:style w:type="paragraph" w:customStyle="1" w:styleId="ZTD">
    <w:name w:val="ZTD"/>
    <w:basedOn w:val="ZB"/>
    <w:rsid w:val="009840CD"/>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159</TotalTime>
  <Pages>4</Pages>
  <Words>1024</Words>
  <Characters>5842</Characters>
  <Application>Microsoft Office Word</Application>
  <DocSecurity>0</DocSecurity>
  <Lines>48</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6853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CTC-Lu YANG</cp:lastModifiedBy>
  <cp:revision>126</cp:revision>
  <dcterms:created xsi:type="dcterms:W3CDTF">2018-11-20T14:54:00Z</dcterms:created>
  <dcterms:modified xsi:type="dcterms:W3CDTF">2024-05-23T14:08:00Z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